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64FD" w:rsidRPr="00EB3FAF" w:rsidRDefault="009761D5" w:rsidP="007A64FD">
      <w:pPr>
        <w:jc w:val="center"/>
        <w:rPr>
          <w:rFonts w:ascii="Britannic Bold" w:hAnsi="Britannic Bold"/>
          <w:b/>
          <w:color w:val="31849B" w:themeColor="accent5" w:themeShade="BF"/>
          <w:sz w:val="44"/>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Pr>
          <w:rFonts w:ascii="Britannic Bold" w:hAnsi="Britannic Bold"/>
          <w:b/>
          <w:color w:val="31849B" w:themeColor="accent5" w:themeShade="BF"/>
          <w:sz w:val="44"/>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 xml:space="preserve">English II </w:t>
      </w:r>
      <w:r w:rsidR="007A64FD" w:rsidRPr="00EB3FAF">
        <w:rPr>
          <w:rFonts w:ascii="Britannic Bold" w:hAnsi="Britannic Bold"/>
          <w:b/>
          <w:color w:val="31849B" w:themeColor="accent5" w:themeShade="BF"/>
          <w:sz w:val="44"/>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Syllabus</w:t>
      </w:r>
    </w:p>
    <w:p w:rsidR="00EB3FAF" w:rsidRPr="00EB3FAF" w:rsidRDefault="00FF5B1C" w:rsidP="00EB3FAF">
      <w:pPr>
        <w:jc w:val="center"/>
        <w:rPr>
          <w:rFonts w:ascii="Britannic Bold" w:hAnsi="Britannic Bold"/>
          <w:b/>
          <w:color w:val="31849B" w:themeColor="accent5" w:themeShade="BF"/>
          <w:sz w:val="36"/>
          <w:szCs w:val="2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EB3FAF">
        <w:rPr>
          <w:rFonts w:ascii="Britannic Bold" w:hAnsi="Britannic Bold"/>
          <w:b/>
          <w:color w:val="31849B" w:themeColor="accent5" w:themeShade="BF"/>
          <w:sz w:val="36"/>
          <w:szCs w:val="2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Mrs. McCormick</w:t>
      </w:r>
    </w:p>
    <w:p w:rsidR="00EB3FAF" w:rsidRPr="00736B32" w:rsidRDefault="00EB3FAF" w:rsidP="003874C6">
      <w:pPr>
        <w:rPr>
          <w:rFonts w:cstheme="minorHAnsi"/>
          <w:color w:val="76923C" w:themeColor="accent3" w:themeShade="BF"/>
          <w:sz w:val="20"/>
          <w:szCs w:val="20"/>
        </w:rPr>
      </w:pPr>
    </w:p>
    <w:p w:rsidR="003A3D5F" w:rsidRPr="003A3D5F" w:rsidRDefault="003A3D5F" w:rsidP="003A1DE8">
      <w:pPr>
        <w:ind w:firstLine="720"/>
        <w:rPr>
          <w:rFonts w:cstheme="minorHAnsi"/>
          <w:sz w:val="24"/>
          <w:szCs w:val="24"/>
        </w:rPr>
      </w:pPr>
      <w:r>
        <w:rPr>
          <w:rFonts w:cstheme="minorHAnsi"/>
          <w:b/>
          <w:sz w:val="24"/>
          <w:szCs w:val="24"/>
        </w:rPr>
        <w:t xml:space="preserve">Room: </w:t>
      </w:r>
      <w:r>
        <w:rPr>
          <w:rFonts w:cstheme="minorHAnsi"/>
          <w:b/>
          <w:sz w:val="24"/>
          <w:szCs w:val="24"/>
        </w:rPr>
        <w:tab/>
      </w:r>
      <w:r w:rsidRPr="003A3D5F">
        <w:rPr>
          <w:rFonts w:cstheme="minorHAnsi"/>
          <w:sz w:val="24"/>
          <w:szCs w:val="24"/>
        </w:rPr>
        <w:t>M603</w:t>
      </w:r>
      <w:r>
        <w:rPr>
          <w:rFonts w:cstheme="minorHAnsi"/>
          <w:b/>
          <w:sz w:val="24"/>
          <w:szCs w:val="24"/>
        </w:rPr>
        <w:tab/>
      </w:r>
      <w:r>
        <w:rPr>
          <w:rFonts w:cstheme="minorHAnsi"/>
          <w:b/>
          <w:sz w:val="24"/>
          <w:szCs w:val="24"/>
        </w:rPr>
        <w:tab/>
      </w:r>
      <w:r>
        <w:rPr>
          <w:rFonts w:cstheme="minorHAnsi"/>
          <w:b/>
          <w:sz w:val="24"/>
          <w:szCs w:val="24"/>
        </w:rPr>
        <w:tab/>
      </w:r>
      <w:r w:rsidR="003A1DE8">
        <w:rPr>
          <w:rFonts w:cstheme="minorHAnsi"/>
          <w:b/>
          <w:sz w:val="24"/>
          <w:szCs w:val="24"/>
        </w:rPr>
        <w:tab/>
      </w:r>
      <w:r>
        <w:rPr>
          <w:rFonts w:cstheme="minorHAnsi"/>
          <w:b/>
          <w:sz w:val="24"/>
          <w:szCs w:val="24"/>
        </w:rPr>
        <w:t xml:space="preserve">Classroom Telephone: </w:t>
      </w:r>
      <w:r>
        <w:rPr>
          <w:rFonts w:cstheme="minorHAnsi"/>
          <w:sz w:val="24"/>
          <w:szCs w:val="24"/>
        </w:rPr>
        <w:t>623-932-7200</w:t>
      </w:r>
    </w:p>
    <w:p w:rsidR="003A1DE8" w:rsidRDefault="003A3D5F" w:rsidP="003A1DE8">
      <w:pPr>
        <w:ind w:firstLine="720"/>
        <w:rPr>
          <w:rStyle w:val="Hyperlink"/>
          <w:rFonts w:cstheme="minorHAnsi"/>
          <w:sz w:val="24"/>
          <w:szCs w:val="24"/>
        </w:rPr>
      </w:pPr>
      <w:r>
        <w:rPr>
          <w:rFonts w:cstheme="minorHAnsi"/>
          <w:b/>
          <w:sz w:val="24"/>
          <w:szCs w:val="24"/>
        </w:rPr>
        <w:t>E-mail:</w:t>
      </w:r>
      <w:r>
        <w:rPr>
          <w:rFonts w:cstheme="minorHAnsi"/>
          <w:b/>
          <w:sz w:val="24"/>
          <w:szCs w:val="24"/>
        </w:rPr>
        <w:tab/>
      </w:r>
      <w:hyperlink r:id="rId5" w:history="1">
        <w:r w:rsidRPr="00CA519C">
          <w:rPr>
            <w:rStyle w:val="Hyperlink"/>
            <w:rFonts w:cstheme="minorHAnsi"/>
            <w:sz w:val="24"/>
            <w:szCs w:val="24"/>
          </w:rPr>
          <w:t>bmccormick@aguafria.org</w:t>
        </w:r>
      </w:hyperlink>
      <w:r>
        <w:rPr>
          <w:rFonts w:cstheme="minorHAnsi"/>
          <w:sz w:val="24"/>
          <w:szCs w:val="24"/>
        </w:rPr>
        <w:t xml:space="preserve"> </w:t>
      </w:r>
      <w:r w:rsidR="003A1DE8">
        <w:rPr>
          <w:rFonts w:cstheme="minorHAnsi"/>
          <w:b/>
          <w:sz w:val="24"/>
          <w:szCs w:val="24"/>
        </w:rPr>
        <w:tab/>
      </w:r>
      <w:r>
        <w:rPr>
          <w:rFonts w:cstheme="minorHAnsi"/>
          <w:b/>
          <w:sz w:val="24"/>
          <w:szCs w:val="24"/>
        </w:rPr>
        <w:t>Website:</w:t>
      </w:r>
      <w:r w:rsidR="005B62A5">
        <w:rPr>
          <w:rFonts w:cstheme="minorHAnsi"/>
          <w:b/>
          <w:sz w:val="24"/>
          <w:szCs w:val="24"/>
        </w:rPr>
        <w:t xml:space="preserve"> </w:t>
      </w:r>
      <w:hyperlink r:id="rId6" w:history="1">
        <w:r w:rsidR="003A1DE8" w:rsidRPr="003A1DE8">
          <w:rPr>
            <w:rStyle w:val="Hyperlink"/>
            <w:rFonts w:cstheme="minorHAnsi"/>
            <w:sz w:val="24"/>
            <w:szCs w:val="24"/>
          </w:rPr>
          <w:t>www.mrsbrookemccormick.weebly.com</w:t>
        </w:r>
      </w:hyperlink>
    </w:p>
    <w:p w:rsidR="007F12F2" w:rsidRPr="007F12F2" w:rsidRDefault="007F12F2" w:rsidP="007F12F2">
      <w:pPr>
        <w:ind w:left="720"/>
        <w:rPr>
          <w:rFonts w:cstheme="minorHAnsi"/>
          <w:sz w:val="24"/>
          <w:szCs w:val="24"/>
        </w:rPr>
      </w:pPr>
      <w:r>
        <w:rPr>
          <w:rFonts w:cstheme="minorHAnsi"/>
          <w:b/>
          <w:sz w:val="24"/>
          <w:szCs w:val="24"/>
        </w:rPr>
        <w:t xml:space="preserve">Remind 101: </w:t>
      </w:r>
      <w:r>
        <w:rPr>
          <w:rFonts w:cstheme="minorHAnsi"/>
          <w:sz w:val="24"/>
          <w:szCs w:val="24"/>
        </w:rPr>
        <w:t xml:space="preserve">Parents and students are encouraged to sign up for remind 101, in order to receive updates and reminders throughout the semester. </w:t>
      </w:r>
    </w:p>
    <w:p w:rsidR="007F12F2" w:rsidRPr="007F12F2" w:rsidRDefault="007F12F2" w:rsidP="007F12F2">
      <w:pPr>
        <w:pStyle w:val="ListParagraph"/>
        <w:numPr>
          <w:ilvl w:val="0"/>
          <w:numId w:val="5"/>
        </w:numPr>
        <w:rPr>
          <w:rFonts w:cstheme="minorHAnsi"/>
          <w:sz w:val="24"/>
          <w:szCs w:val="24"/>
        </w:rPr>
      </w:pPr>
      <w:r w:rsidRPr="007F12F2">
        <w:rPr>
          <w:rFonts w:cstheme="minorHAnsi"/>
          <w:sz w:val="24"/>
          <w:szCs w:val="24"/>
        </w:rPr>
        <w:t>To subscribe via text message please enter 81010 in the phone</w:t>
      </w:r>
      <w:r w:rsidR="0098522E">
        <w:rPr>
          <w:rFonts w:cstheme="minorHAnsi"/>
          <w:sz w:val="24"/>
          <w:szCs w:val="24"/>
        </w:rPr>
        <w:t xml:space="preserve"> number field and text @mhs603</w:t>
      </w:r>
      <w:r w:rsidRPr="007F12F2">
        <w:rPr>
          <w:rFonts w:cstheme="minorHAnsi"/>
          <w:sz w:val="24"/>
          <w:szCs w:val="24"/>
        </w:rPr>
        <w:t xml:space="preserve"> in the message field. </w:t>
      </w:r>
    </w:p>
    <w:p w:rsidR="003A3D5F" w:rsidRDefault="007F12F2" w:rsidP="0021700E">
      <w:pPr>
        <w:pStyle w:val="ListParagraph"/>
        <w:numPr>
          <w:ilvl w:val="0"/>
          <w:numId w:val="5"/>
        </w:numPr>
        <w:rPr>
          <w:rFonts w:cstheme="minorHAnsi"/>
          <w:sz w:val="24"/>
          <w:szCs w:val="24"/>
        </w:rPr>
      </w:pPr>
      <w:r w:rsidRPr="007F12F2">
        <w:rPr>
          <w:rFonts w:cstheme="minorHAnsi"/>
          <w:sz w:val="24"/>
          <w:szCs w:val="24"/>
        </w:rPr>
        <w:t xml:space="preserve">To subscribe via e-mail please enter </w:t>
      </w:r>
      <w:hyperlink r:id="rId7" w:history="1">
        <w:r w:rsidR="0098522E" w:rsidRPr="004D7EA7">
          <w:rPr>
            <w:rStyle w:val="Hyperlink"/>
            <w:rFonts w:cstheme="minorHAnsi"/>
            <w:sz w:val="24"/>
            <w:szCs w:val="24"/>
          </w:rPr>
          <w:t>mhs603@mail.remind.com</w:t>
        </w:r>
      </w:hyperlink>
      <w:r w:rsidRPr="007F12F2">
        <w:rPr>
          <w:rFonts w:cstheme="minorHAnsi"/>
          <w:sz w:val="24"/>
          <w:szCs w:val="24"/>
        </w:rPr>
        <w:t xml:space="preserve"> in the To (recipient) field, and leave the subject line and message empty. </w:t>
      </w:r>
    </w:p>
    <w:p w:rsidR="007F12F2" w:rsidRPr="007F12F2" w:rsidRDefault="007F12F2" w:rsidP="007F12F2">
      <w:pPr>
        <w:pStyle w:val="ListParagraph"/>
        <w:rPr>
          <w:rFonts w:cstheme="minorHAnsi"/>
          <w:sz w:val="24"/>
          <w:szCs w:val="24"/>
        </w:rPr>
      </w:pPr>
    </w:p>
    <w:p w:rsidR="00C07496" w:rsidRDefault="0021700E" w:rsidP="0021700E">
      <w:pPr>
        <w:rPr>
          <w:rFonts w:cstheme="minorHAnsi"/>
          <w:sz w:val="24"/>
          <w:szCs w:val="24"/>
        </w:rPr>
      </w:pPr>
      <w:r>
        <w:rPr>
          <w:rFonts w:cstheme="minorHAnsi"/>
          <w:b/>
          <w:sz w:val="24"/>
          <w:szCs w:val="24"/>
        </w:rPr>
        <w:t>Course Description</w:t>
      </w:r>
      <w:r w:rsidR="007A64FD" w:rsidRPr="00736B32">
        <w:rPr>
          <w:rFonts w:cstheme="minorHAnsi"/>
          <w:b/>
          <w:sz w:val="24"/>
          <w:szCs w:val="24"/>
        </w:rPr>
        <w:t>:</w:t>
      </w:r>
      <w:r w:rsidR="00F813AF">
        <w:rPr>
          <w:rFonts w:cstheme="minorHAnsi"/>
          <w:b/>
          <w:sz w:val="24"/>
          <w:szCs w:val="24"/>
        </w:rPr>
        <w:t xml:space="preserve"> </w:t>
      </w:r>
      <w:r w:rsidR="006E0636">
        <w:rPr>
          <w:rFonts w:cstheme="minorHAnsi"/>
          <w:sz w:val="24"/>
          <w:szCs w:val="24"/>
        </w:rPr>
        <w:t>In this course we will explore thematic units, focusing on</w:t>
      </w:r>
      <w:r w:rsidR="00B72127">
        <w:rPr>
          <w:rFonts w:cstheme="minorHAnsi"/>
          <w:sz w:val="24"/>
          <w:szCs w:val="24"/>
        </w:rPr>
        <w:t xml:space="preserve"> moral courage and endurance and the necessity for change</w:t>
      </w:r>
      <w:r w:rsidR="006E0636" w:rsidRPr="00C07496">
        <w:rPr>
          <w:rFonts w:cstheme="minorHAnsi"/>
          <w:sz w:val="24"/>
          <w:szCs w:val="24"/>
        </w:rPr>
        <w:t>. Students will come to a greater understanding of how cultural and historical aspects of the time influence literatur</w:t>
      </w:r>
      <w:r w:rsidR="006E0636">
        <w:rPr>
          <w:rFonts w:cstheme="minorHAnsi"/>
          <w:sz w:val="24"/>
          <w:szCs w:val="24"/>
        </w:rPr>
        <w:t xml:space="preserve">e throughout history. English II </w:t>
      </w:r>
      <w:r w:rsidR="006E0636" w:rsidRPr="00C07496">
        <w:rPr>
          <w:rFonts w:cstheme="minorHAnsi"/>
          <w:sz w:val="24"/>
          <w:szCs w:val="24"/>
        </w:rPr>
        <w:t>encourages students to further develop and refine their ability to read critically, improve oral and written communication, and collaborate with peers in well thought out and executed discussions.</w:t>
      </w:r>
    </w:p>
    <w:p w:rsidR="007A64FD" w:rsidRPr="003C13B3" w:rsidRDefault="007A64FD" w:rsidP="007A64FD">
      <w:pPr>
        <w:rPr>
          <w:rFonts w:cstheme="minorHAnsi"/>
          <w:b/>
          <w:sz w:val="24"/>
          <w:szCs w:val="24"/>
        </w:rPr>
      </w:pPr>
      <w:r w:rsidRPr="003C13B3">
        <w:rPr>
          <w:rFonts w:cstheme="minorHAnsi"/>
          <w:b/>
          <w:sz w:val="24"/>
          <w:szCs w:val="24"/>
        </w:rPr>
        <w:t>Materials:</w:t>
      </w:r>
    </w:p>
    <w:p w:rsidR="007A64FD" w:rsidRPr="003C13B3" w:rsidRDefault="007A64FD" w:rsidP="007A64FD">
      <w:pPr>
        <w:pStyle w:val="ListParagraph"/>
        <w:numPr>
          <w:ilvl w:val="0"/>
          <w:numId w:val="3"/>
        </w:numPr>
        <w:rPr>
          <w:rFonts w:cstheme="minorHAnsi"/>
          <w:sz w:val="24"/>
          <w:szCs w:val="24"/>
        </w:rPr>
      </w:pPr>
      <w:r w:rsidRPr="003C13B3">
        <w:rPr>
          <w:rFonts w:cstheme="minorHAnsi"/>
          <w:sz w:val="24"/>
          <w:szCs w:val="24"/>
        </w:rPr>
        <w:t>Blue or black pens</w:t>
      </w:r>
    </w:p>
    <w:p w:rsidR="007A64FD" w:rsidRPr="003C13B3" w:rsidRDefault="007A64FD" w:rsidP="007A64FD">
      <w:pPr>
        <w:pStyle w:val="ListParagraph"/>
        <w:numPr>
          <w:ilvl w:val="0"/>
          <w:numId w:val="3"/>
        </w:numPr>
        <w:rPr>
          <w:rFonts w:cstheme="minorHAnsi"/>
          <w:sz w:val="24"/>
          <w:szCs w:val="24"/>
        </w:rPr>
      </w:pPr>
      <w:r w:rsidRPr="003C13B3">
        <w:rPr>
          <w:rFonts w:cstheme="minorHAnsi"/>
          <w:sz w:val="24"/>
          <w:szCs w:val="24"/>
        </w:rPr>
        <w:t>Pencils</w:t>
      </w:r>
    </w:p>
    <w:p w:rsidR="007A64FD" w:rsidRPr="003C13B3" w:rsidRDefault="007A64FD" w:rsidP="007A64FD">
      <w:pPr>
        <w:pStyle w:val="ListParagraph"/>
        <w:numPr>
          <w:ilvl w:val="0"/>
          <w:numId w:val="3"/>
        </w:numPr>
        <w:rPr>
          <w:rFonts w:cstheme="minorHAnsi"/>
          <w:sz w:val="24"/>
          <w:szCs w:val="24"/>
        </w:rPr>
      </w:pPr>
      <w:r w:rsidRPr="003C13B3">
        <w:rPr>
          <w:rFonts w:cstheme="minorHAnsi"/>
          <w:sz w:val="24"/>
          <w:szCs w:val="24"/>
        </w:rPr>
        <w:t>Highlighter</w:t>
      </w:r>
    </w:p>
    <w:p w:rsidR="007A64FD" w:rsidRPr="003C13B3" w:rsidRDefault="007A64FD" w:rsidP="007A64FD">
      <w:pPr>
        <w:pStyle w:val="ListParagraph"/>
        <w:numPr>
          <w:ilvl w:val="0"/>
          <w:numId w:val="3"/>
        </w:numPr>
        <w:rPr>
          <w:rFonts w:cstheme="minorHAnsi"/>
          <w:sz w:val="24"/>
          <w:szCs w:val="24"/>
        </w:rPr>
      </w:pPr>
      <w:r w:rsidRPr="003C13B3">
        <w:rPr>
          <w:rFonts w:cstheme="minorHAnsi"/>
          <w:sz w:val="24"/>
          <w:szCs w:val="24"/>
        </w:rPr>
        <w:t>Spiral Notebook- 100+ pages</w:t>
      </w:r>
    </w:p>
    <w:p w:rsidR="00EB3FAF" w:rsidRPr="002D00A3" w:rsidRDefault="00997666" w:rsidP="002D00A3">
      <w:pPr>
        <w:pStyle w:val="ListParagraph"/>
        <w:numPr>
          <w:ilvl w:val="0"/>
          <w:numId w:val="3"/>
        </w:numPr>
        <w:rPr>
          <w:rFonts w:cstheme="minorHAnsi"/>
          <w:sz w:val="24"/>
          <w:szCs w:val="24"/>
        </w:rPr>
      </w:pPr>
      <w:r>
        <w:rPr>
          <w:rFonts w:cstheme="minorHAnsi"/>
          <w:sz w:val="24"/>
          <w:szCs w:val="24"/>
        </w:rPr>
        <w:t>Independent Reading N</w:t>
      </w:r>
      <w:r w:rsidR="00736B32" w:rsidRPr="003C13B3">
        <w:rPr>
          <w:rFonts w:cstheme="minorHAnsi"/>
          <w:sz w:val="24"/>
          <w:szCs w:val="24"/>
        </w:rPr>
        <w:t>ovel</w:t>
      </w:r>
    </w:p>
    <w:p w:rsidR="007A64FD" w:rsidRPr="00736B32" w:rsidRDefault="007A64FD" w:rsidP="003874C6">
      <w:pPr>
        <w:ind w:firstLine="360"/>
        <w:rPr>
          <w:rFonts w:cstheme="minorHAnsi"/>
          <w:sz w:val="24"/>
          <w:szCs w:val="24"/>
        </w:rPr>
      </w:pPr>
      <w:r w:rsidRPr="00736B32">
        <w:rPr>
          <w:rFonts w:cstheme="minorHAnsi"/>
          <w:sz w:val="24"/>
          <w:szCs w:val="24"/>
        </w:rPr>
        <w:t>Divide notebook int</w:t>
      </w:r>
      <w:r w:rsidR="00FF5B1C">
        <w:rPr>
          <w:rFonts w:cstheme="minorHAnsi"/>
          <w:sz w:val="24"/>
          <w:szCs w:val="24"/>
        </w:rPr>
        <w:t>o three</w:t>
      </w:r>
      <w:r w:rsidRPr="00736B32">
        <w:rPr>
          <w:rFonts w:cstheme="minorHAnsi"/>
          <w:sz w:val="24"/>
          <w:szCs w:val="24"/>
        </w:rPr>
        <w:t xml:space="preserve"> sections labeled:</w:t>
      </w:r>
    </w:p>
    <w:p w:rsidR="007A64FD" w:rsidRPr="00736B32" w:rsidRDefault="0021700E" w:rsidP="007A64FD">
      <w:pPr>
        <w:pStyle w:val="ListParagraph"/>
        <w:numPr>
          <w:ilvl w:val="0"/>
          <w:numId w:val="2"/>
        </w:numPr>
        <w:rPr>
          <w:rFonts w:cstheme="minorHAnsi"/>
          <w:sz w:val="24"/>
          <w:szCs w:val="24"/>
        </w:rPr>
      </w:pPr>
      <w:r>
        <w:rPr>
          <w:rFonts w:cstheme="minorHAnsi"/>
          <w:sz w:val="24"/>
          <w:szCs w:val="24"/>
        </w:rPr>
        <w:t>Bell Work</w:t>
      </w:r>
    </w:p>
    <w:p w:rsidR="007A64FD" w:rsidRPr="00736B32" w:rsidRDefault="0021700E" w:rsidP="007A64FD">
      <w:pPr>
        <w:pStyle w:val="ListParagraph"/>
        <w:numPr>
          <w:ilvl w:val="0"/>
          <w:numId w:val="2"/>
        </w:numPr>
        <w:rPr>
          <w:rFonts w:cstheme="minorHAnsi"/>
          <w:sz w:val="24"/>
          <w:szCs w:val="24"/>
        </w:rPr>
      </w:pPr>
      <w:r>
        <w:rPr>
          <w:rFonts w:cstheme="minorHAnsi"/>
          <w:sz w:val="24"/>
          <w:szCs w:val="24"/>
        </w:rPr>
        <w:t>Notes</w:t>
      </w:r>
    </w:p>
    <w:p w:rsidR="007A64FD" w:rsidRPr="003874C6" w:rsidRDefault="00CC1577" w:rsidP="007A64FD">
      <w:pPr>
        <w:rPr>
          <w:rFonts w:cstheme="minorHAnsi"/>
          <w:b/>
          <w:sz w:val="24"/>
          <w:szCs w:val="24"/>
        </w:rPr>
      </w:pPr>
      <w:r w:rsidRPr="003874C6">
        <w:rPr>
          <w:rFonts w:cstheme="minorHAnsi"/>
          <w:b/>
          <w:sz w:val="24"/>
          <w:szCs w:val="24"/>
        </w:rPr>
        <w:t>Policies, Rules, &amp; Procedures:</w:t>
      </w:r>
    </w:p>
    <w:p w:rsidR="0021700E" w:rsidRPr="0021700E" w:rsidRDefault="00CC1577" w:rsidP="00CC1577">
      <w:pPr>
        <w:pStyle w:val="ListParagraph"/>
        <w:numPr>
          <w:ilvl w:val="0"/>
          <w:numId w:val="4"/>
        </w:numPr>
        <w:rPr>
          <w:rFonts w:cstheme="minorHAnsi"/>
          <w:b/>
          <w:sz w:val="24"/>
          <w:szCs w:val="24"/>
        </w:rPr>
      </w:pPr>
      <w:r w:rsidRPr="0021700E">
        <w:rPr>
          <w:rFonts w:cstheme="minorHAnsi"/>
          <w:b/>
          <w:sz w:val="24"/>
          <w:szCs w:val="24"/>
        </w:rPr>
        <w:t xml:space="preserve">Attendance: </w:t>
      </w:r>
      <w:r w:rsidRPr="0021700E">
        <w:rPr>
          <w:rFonts w:cstheme="minorHAnsi"/>
          <w:sz w:val="24"/>
          <w:szCs w:val="24"/>
        </w:rPr>
        <w:t>Attendance is crucial to you understanding of ideas and material presented in this class. Students will be expected to follow school policies in regards to attendance.</w:t>
      </w:r>
      <w:r w:rsidRPr="0021700E">
        <w:rPr>
          <w:rFonts w:cstheme="minorHAnsi"/>
          <w:b/>
          <w:sz w:val="24"/>
          <w:szCs w:val="24"/>
        </w:rPr>
        <w:t xml:space="preserve"> </w:t>
      </w:r>
      <w:r w:rsidRPr="0021700E">
        <w:rPr>
          <w:rFonts w:cstheme="minorHAnsi"/>
          <w:sz w:val="24"/>
          <w:szCs w:val="24"/>
        </w:rPr>
        <w:t xml:space="preserve">If you do miss a class period you will be expected to check </w:t>
      </w:r>
      <w:r w:rsidR="00152490" w:rsidRPr="0021700E">
        <w:rPr>
          <w:rFonts w:cstheme="minorHAnsi"/>
          <w:sz w:val="24"/>
          <w:szCs w:val="24"/>
        </w:rPr>
        <w:t>the bin in the back of the room</w:t>
      </w:r>
      <w:r w:rsidRPr="0021700E">
        <w:rPr>
          <w:rFonts w:cstheme="minorHAnsi"/>
          <w:sz w:val="24"/>
          <w:szCs w:val="24"/>
        </w:rPr>
        <w:t xml:space="preserve"> for any assignments, handouts, etc. that you missed for that day. </w:t>
      </w:r>
      <w:r w:rsidR="006D5D47">
        <w:rPr>
          <w:rFonts w:cstheme="minorHAnsi"/>
          <w:sz w:val="24"/>
          <w:szCs w:val="24"/>
        </w:rPr>
        <w:t xml:space="preserve">You are responsible for getting any and all work missed, I will </w:t>
      </w:r>
      <w:r w:rsidR="006D5D47" w:rsidRPr="00D5027B">
        <w:rPr>
          <w:rFonts w:cstheme="minorHAnsi"/>
          <w:i/>
          <w:sz w:val="24"/>
          <w:szCs w:val="24"/>
        </w:rPr>
        <w:t>not</w:t>
      </w:r>
      <w:r w:rsidR="006D5D47">
        <w:rPr>
          <w:rFonts w:cstheme="minorHAnsi"/>
          <w:sz w:val="24"/>
          <w:szCs w:val="24"/>
        </w:rPr>
        <w:t xml:space="preserve"> track you down. </w:t>
      </w:r>
    </w:p>
    <w:p w:rsidR="00CC1577" w:rsidRPr="0021700E" w:rsidRDefault="00CC1577" w:rsidP="00CC1577">
      <w:pPr>
        <w:pStyle w:val="ListParagraph"/>
        <w:numPr>
          <w:ilvl w:val="0"/>
          <w:numId w:val="4"/>
        </w:numPr>
        <w:rPr>
          <w:rFonts w:cstheme="minorHAnsi"/>
          <w:b/>
          <w:sz w:val="24"/>
          <w:szCs w:val="24"/>
        </w:rPr>
      </w:pPr>
      <w:r w:rsidRPr="0021700E">
        <w:rPr>
          <w:rFonts w:cstheme="minorHAnsi"/>
          <w:b/>
          <w:sz w:val="24"/>
          <w:szCs w:val="24"/>
        </w:rPr>
        <w:lastRenderedPageBreak/>
        <w:t xml:space="preserve">Homework: </w:t>
      </w:r>
      <w:r w:rsidRPr="0021700E">
        <w:rPr>
          <w:rFonts w:cstheme="minorHAnsi"/>
          <w:sz w:val="24"/>
          <w:szCs w:val="24"/>
        </w:rPr>
        <w:t xml:space="preserve">All homework must be turned into </w:t>
      </w:r>
      <w:r w:rsidR="0021700E">
        <w:rPr>
          <w:rFonts w:cstheme="minorHAnsi"/>
          <w:sz w:val="24"/>
          <w:szCs w:val="24"/>
        </w:rPr>
        <w:t>the designated basket at the beginning</w:t>
      </w:r>
      <w:r w:rsidRPr="0021700E">
        <w:rPr>
          <w:rFonts w:cstheme="minorHAnsi"/>
          <w:sz w:val="24"/>
          <w:szCs w:val="24"/>
        </w:rPr>
        <w:t xml:space="preserve"> of each class period. An</w:t>
      </w:r>
      <w:r w:rsidR="0021700E">
        <w:rPr>
          <w:rFonts w:cstheme="minorHAnsi"/>
          <w:sz w:val="24"/>
          <w:szCs w:val="24"/>
        </w:rPr>
        <w:t xml:space="preserve">y work that is not submitted </w:t>
      </w:r>
      <w:r w:rsidR="006D5D47">
        <w:rPr>
          <w:rFonts w:cstheme="minorHAnsi"/>
          <w:sz w:val="24"/>
          <w:szCs w:val="24"/>
        </w:rPr>
        <w:t xml:space="preserve">at the </w:t>
      </w:r>
      <w:r w:rsidR="001C596B">
        <w:rPr>
          <w:rFonts w:cstheme="minorHAnsi"/>
          <w:sz w:val="24"/>
          <w:szCs w:val="24"/>
        </w:rPr>
        <w:t>beginning</w:t>
      </w:r>
      <w:r w:rsidR="0021700E">
        <w:rPr>
          <w:rFonts w:cstheme="minorHAnsi"/>
          <w:sz w:val="24"/>
          <w:szCs w:val="24"/>
        </w:rPr>
        <w:t xml:space="preserve"> of cla</w:t>
      </w:r>
      <w:r w:rsidR="001C596B">
        <w:rPr>
          <w:rFonts w:cstheme="minorHAnsi"/>
          <w:sz w:val="24"/>
          <w:szCs w:val="24"/>
        </w:rPr>
        <w:t>ss on the day that it is due will</w:t>
      </w:r>
      <w:r w:rsidRPr="0021700E">
        <w:rPr>
          <w:rFonts w:cstheme="minorHAnsi"/>
          <w:sz w:val="24"/>
          <w:szCs w:val="24"/>
        </w:rPr>
        <w:t xml:space="preserve"> be considered late. </w:t>
      </w:r>
      <w:r w:rsidR="0021700E">
        <w:rPr>
          <w:rFonts w:cstheme="minorHAnsi"/>
          <w:sz w:val="24"/>
          <w:szCs w:val="24"/>
        </w:rPr>
        <w:t>Computer problems are not an excuse</w:t>
      </w:r>
      <w:r w:rsidR="0021700E" w:rsidRPr="00D5027B">
        <w:rPr>
          <w:rFonts w:cstheme="minorHAnsi"/>
          <w:i/>
          <w:sz w:val="24"/>
          <w:szCs w:val="24"/>
        </w:rPr>
        <w:t>;</w:t>
      </w:r>
      <w:r w:rsidR="0021700E" w:rsidRPr="00D5027B">
        <w:rPr>
          <w:rFonts w:cstheme="minorHAnsi"/>
          <w:b/>
          <w:i/>
          <w:sz w:val="24"/>
          <w:szCs w:val="24"/>
        </w:rPr>
        <w:t xml:space="preserve"> </w:t>
      </w:r>
      <w:r w:rsidR="0021700E" w:rsidRPr="00D5027B">
        <w:rPr>
          <w:rFonts w:cstheme="minorHAnsi"/>
          <w:i/>
          <w:sz w:val="24"/>
          <w:szCs w:val="24"/>
        </w:rPr>
        <w:t>handwritten work in blue or black ink is always acceptable (unless otherwise noted) and can be turned in without penalty</w:t>
      </w:r>
      <w:r w:rsidR="0021700E">
        <w:rPr>
          <w:rFonts w:cstheme="minorHAnsi"/>
          <w:sz w:val="24"/>
          <w:szCs w:val="24"/>
        </w:rPr>
        <w:t>. In the case of an emergency</w:t>
      </w:r>
      <w:r w:rsidR="00F813AF">
        <w:rPr>
          <w:rFonts w:cstheme="minorHAnsi"/>
          <w:sz w:val="24"/>
          <w:szCs w:val="24"/>
        </w:rPr>
        <w:t>,</w:t>
      </w:r>
      <w:r w:rsidR="0021700E">
        <w:rPr>
          <w:rFonts w:cstheme="minorHAnsi"/>
          <w:sz w:val="24"/>
          <w:szCs w:val="24"/>
        </w:rPr>
        <w:t xml:space="preserve"> students may e-mail assignments to Mrs. McCormick’s e-mail. </w:t>
      </w:r>
      <w:r w:rsidR="00C6105F">
        <w:rPr>
          <w:rFonts w:cstheme="minorHAnsi"/>
          <w:sz w:val="24"/>
          <w:szCs w:val="24"/>
        </w:rPr>
        <w:t xml:space="preserve">If there are extenuating circumstances and you are in need of extra time, please come and speak with me as soon as possible. If you wait until the day the assignment is due extra time will not be given. </w:t>
      </w:r>
    </w:p>
    <w:p w:rsidR="00CC1577" w:rsidRPr="00EC1881" w:rsidRDefault="00CC1577" w:rsidP="00CC1577">
      <w:pPr>
        <w:pStyle w:val="ListParagraph"/>
        <w:numPr>
          <w:ilvl w:val="0"/>
          <w:numId w:val="4"/>
        </w:numPr>
        <w:rPr>
          <w:rFonts w:cstheme="minorHAnsi"/>
          <w:b/>
          <w:sz w:val="24"/>
          <w:szCs w:val="24"/>
        </w:rPr>
      </w:pPr>
      <w:r w:rsidRPr="00EC1881">
        <w:rPr>
          <w:rFonts w:cstheme="minorHAnsi"/>
          <w:b/>
          <w:sz w:val="24"/>
          <w:szCs w:val="24"/>
        </w:rPr>
        <w:t>Late Work:</w:t>
      </w:r>
      <w:r w:rsidRPr="00EC1881">
        <w:rPr>
          <w:rFonts w:cstheme="minorHAnsi"/>
          <w:sz w:val="24"/>
          <w:szCs w:val="24"/>
        </w:rPr>
        <w:t xml:space="preserve"> </w:t>
      </w:r>
      <w:r w:rsidR="00EC1881">
        <w:rPr>
          <w:rFonts w:cstheme="minorHAnsi"/>
          <w:sz w:val="24"/>
          <w:szCs w:val="24"/>
        </w:rPr>
        <w:t xml:space="preserve">Assignments are expected </w:t>
      </w:r>
      <w:r w:rsidR="006D5D47">
        <w:rPr>
          <w:rFonts w:cstheme="minorHAnsi"/>
          <w:sz w:val="24"/>
          <w:szCs w:val="24"/>
        </w:rPr>
        <w:t xml:space="preserve">to be turned in </w:t>
      </w:r>
      <w:r w:rsidR="006D5D47" w:rsidRPr="001C596B">
        <w:rPr>
          <w:rFonts w:cstheme="minorHAnsi"/>
          <w:i/>
          <w:sz w:val="24"/>
          <w:szCs w:val="24"/>
        </w:rPr>
        <w:t>on time</w:t>
      </w:r>
      <w:r w:rsidR="00EC1881">
        <w:rPr>
          <w:rFonts w:cstheme="minorHAnsi"/>
          <w:sz w:val="24"/>
          <w:szCs w:val="24"/>
        </w:rPr>
        <w:t>.</w:t>
      </w:r>
      <w:r w:rsidR="006D5D47">
        <w:rPr>
          <w:rFonts w:cstheme="minorHAnsi"/>
          <w:sz w:val="24"/>
          <w:szCs w:val="24"/>
        </w:rPr>
        <w:t xml:space="preserve"> Any and all late work will be subject to penalty and will be accepted at Mrs. McCormick’s discretion. </w:t>
      </w:r>
      <w:r w:rsidR="00EC1881">
        <w:rPr>
          <w:rFonts w:cstheme="minorHAnsi"/>
          <w:sz w:val="24"/>
          <w:szCs w:val="24"/>
        </w:rPr>
        <w:t xml:space="preserve"> Major projects will be penalized for every calendar day that it is late. </w:t>
      </w:r>
    </w:p>
    <w:p w:rsidR="00CC1577" w:rsidRPr="003874C6" w:rsidRDefault="00CC1577" w:rsidP="007A64FD">
      <w:pPr>
        <w:pStyle w:val="ListParagraph"/>
        <w:numPr>
          <w:ilvl w:val="0"/>
          <w:numId w:val="4"/>
        </w:numPr>
        <w:rPr>
          <w:rFonts w:cstheme="minorHAnsi"/>
          <w:b/>
          <w:sz w:val="24"/>
          <w:szCs w:val="24"/>
          <w:u w:val="single"/>
        </w:rPr>
      </w:pPr>
      <w:r w:rsidRPr="003874C6">
        <w:rPr>
          <w:rFonts w:cstheme="minorHAnsi"/>
          <w:b/>
          <w:sz w:val="24"/>
          <w:szCs w:val="24"/>
        </w:rPr>
        <w:t xml:space="preserve">Make-up Work: </w:t>
      </w:r>
      <w:r w:rsidR="00152490" w:rsidRPr="003874C6">
        <w:rPr>
          <w:rFonts w:cstheme="minorHAnsi"/>
          <w:sz w:val="24"/>
          <w:szCs w:val="24"/>
        </w:rPr>
        <w:t xml:space="preserve">As a </w:t>
      </w:r>
      <w:r w:rsidR="00FF5B1C">
        <w:rPr>
          <w:rFonts w:cstheme="minorHAnsi"/>
          <w:sz w:val="24"/>
          <w:szCs w:val="24"/>
        </w:rPr>
        <w:t>high school student it is</w:t>
      </w:r>
      <w:r w:rsidR="00152490" w:rsidRPr="003874C6">
        <w:rPr>
          <w:rFonts w:cstheme="minorHAnsi"/>
          <w:sz w:val="24"/>
          <w:szCs w:val="24"/>
        </w:rPr>
        <w:t xml:space="preserve"> your responsibility to keep track of homework assignments and missing work. If you are absent be sure to</w:t>
      </w:r>
      <w:r w:rsidR="0021700E">
        <w:rPr>
          <w:rFonts w:cstheme="minorHAnsi"/>
          <w:sz w:val="24"/>
          <w:szCs w:val="24"/>
        </w:rPr>
        <w:t xml:space="preserve"> refer to the calendar and</w:t>
      </w:r>
      <w:r w:rsidR="00152490" w:rsidRPr="003874C6">
        <w:rPr>
          <w:rFonts w:cstheme="minorHAnsi"/>
          <w:sz w:val="24"/>
          <w:szCs w:val="24"/>
        </w:rPr>
        <w:t xml:space="preserve"> look in the bin in the back of the room for any assignments, handouts, etc. you missed for the day you were absent. </w:t>
      </w:r>
      <w:r w:rsidR="00B25D54" w:rsidRPr="003874C6">
        <w:rPr>
          <w:rFonts w:cstheme="minorHAnsi"/>
          <w:sz w:val="24"/>
          <w:szCs w:val="24"/>
        </w:rPr>
        <w:t xml:space="preserve">Students who have an excused absence will be given the same amount of days absent to complete the missed work for full credit. If assignments are not completed and turned in by make-up date then they will be considered late. </w:t>
      </w:r>
    </w:p>
    <w:p w:rsidR="00152490" w:rsidRPr="003874C6" w:rsidRDefault="00152490" w:rsidP="00152490">
      <w:pPr>
        <w:pStyle w:val="ListParagraph"/>
        <w:numPr>
          <w:ilvl w:val="1"/>
          <w:numId w:val="4"/>
        </w:numPr>
        <w:rPr>
          <w:rFonts w:cstheme="minorHAnsi"/>
          <w:b/>
          <w:sz w:val="24"/>
          <w:szCs w:val="24"/>
          <w:u w:val="single"/>
        </w:rPr>
      </w:pPr>
      <w:r w:rsidRPr="003874C6">
        <w:rPr>
          <w:rFonts w:cstheme="minorHAnsi"/>
          <w:b/>
          <w:sz w:val="24"/>
          <w:szCs w:val="24"/>
        </w:rPr>
        <w:t xml:space="preserve">Ex: </w:t>
      </w:r>
      <w:r w:rsidRPr="003874C6">
        <w:rPr>
          <w:rFonts w:cstheme="minorHAnsi"/>
          <w:sz w:val="24"/>
          <w:szCs w:val="24"/>
        </w:rPr>
        <w:t xml:space="preserve">You were sick January 2-4 and missed school. You have until </w:t>
      </w:r>
      <w:r w:rsidR="00370A69" w:rsidRPr="003874C6">
        <w:rPr>
          <w:rFonts w:cstheme="minorHAnsi"/>
          <w:sz w:val="24"/>
          <w:szCs w:val="24"/>
        </w:rPr>
        <w:t>the end of the end of the school day January 6 to turn in your assignment.</w:t>
      </w:r>
      <w:r w:rsidR="00370A69" w:rsidRPr="003874C6">
        <w:rPr>
          <w:rFonts w:cstheme="minorHAnsi"/>
          <w:sz w:val="24"/>
          <w:szCs w:val="24"/>
          <w:u w:val="single"/>
        </w:rPr>
        <w:t xml:space="preserve"> </w:t>
      </w:r>
    </w:p>
    <w:p w:rsidR="00370A69" w:rsidRPr="003874C6" w:rsidRDefault="001C596B" w:rsidP="00370A69">
      <w:pPr>
        <w:pStyle w:val="ListParagraph"/>
        <w:numPr>
          <w:ilvl w:val="0"/>
          <w:numId w:val="4"/>
        </w:numPr>
        <w:rPr>
          <w:rFonts w:cstheme="minorHAnsi"/>
          <w:b/>
          <w:sz w:val="24"/>
          <w:szCs w:val="24"/>
          <w:u w:val="single"/>
        </w:rPr>
      </w:pPr>
      <w:r>
        <w:rPr>
          <w:rFonts w:cstheme="minorHAnsi"/>
          <w:b/>
          <w:sz w:val="24"/>
          <w:szCs w:val="24"/>
        </w:rPr>
        <w:t>Academic Integrity</w:t>
      </w:r>
      <w:r w:rsidR="00370A69" w:rsidRPr="003874C6">
        <w:rPr>
          <w:rFonts w:cstheme="minorHAnsi"/>
          <w:b/>
          <w:sz w:val="24"/>
          <w:szCs w:val="24"/>
        </w:rPr>
        <w:t xml:space="preserve">: </w:t>
      </w:r>
      <w:r w:rsidR="00370A69" w:rsidRPr="003874C6">
        <w:rPr>
          <w:rFonts w:cstheme="minorHAnsi"/>
          <w:sz w:val="24"/>
          <w:szCs w:val="24"/>
        </w:rPr>
        <w:t>Plagiarism is unacceptable in my classroom and will result in an immediate student/teacher conference. After speaking with the student</w:t>
      </w:r>
      <w:r w:rsidR="004D1BB1">
        <w:rPr>
          <w:rFonts w:cstheme="minorHAnsi"/>
          <w:sz w:val="24"/>
          <w:szCs w:val="24"/>
        </w:rPr>
        <w:t>,</w:t>
      </w:r>
      <w:r w:rsidR="00370A69" w:rsidRPr="003874C6">
        <w:rPr>
          <w:rFonts w:cstheme="minorHAnsi"/>
          <w:sz w:val="24"/>
          <w:szCs w:val="24"/>
        </w:rPr>
        <w:t xml:space="preserve"> I will decide what further action is nec</w:t>
      </w:r>
      <w:r w:rsidR="004D1BB1">
        <w:rPr>
          <w:rFonts w:cstheme="minorHAnsi"/>
          <w:sz w:val="24"/>
          <w:szCs w:val="24"/>
        </w:rPr>
        <w:t>essary. I do not wish to hear the</w:t>
      </w:r>
      <w:r w:rsidR="00370A69" w:rsidRPr="003874C6">
        <w:rPr>
          <w:rFonts w:cstheme="minorHAnsi"/>
          <w:sz w:val="24"/>
          <w:szCs w:val="24"/>
        </w:rPr>
        <w:t xml:space="preserve"> opinions or findings of your peers or past</w:t>
      </w:r>
      <w:r w:rsidR="00EB3FAF">
        <w:rPr>
          <w:rFonts w:cstheme="minorHAnsi"/>
          <w:sz w:val="24"/>
          <w:szCs w:val="24"/>
        </w:rPr>
        <w:t xml:space="preserve"> writers. Students are expected</w:t>
      </w:r>
      <w:r w:rsidR="00370A69" w:rsidRPr="003874C6">
        <w:rPr>
          <w:rFonts w:cstheme="minorHAnsi"/>
          <w:sz w:val="24"/>
          <w:szCs w:val="24"/>
        </w:rPr>
        <w:t xml:space="preserve"> to turn in their own original work as well as cite sources properly. </w:t>
      </w:r>
    </w:p>
    <w:p w:rsidR="003A3D5F" w:rsidRPr="003A3D5F" w:rsidRDefault="00DB6C2C" w:rsidP="0028647F">
      <w:pPr>
        <w:pStyle w:val="ListParagraph"/>
        <w:numPr>
          <w:ilvl w:val="0"/>
          <w:numId w:val="4"/>
        </w:numPr>
        <w:rPr>
          <w:rFonts w:cstheme="minorHAnsi"/>
          <w:b/>
          <w:sz w:val="24"/>
          <w:szCs w:val="24"/>
          <w:u w:val="single"/>
        </w:rPr>
      </w:pPr>
      <w:r w:rsidRPr="003A3D5F">
        <w:rPr>
          <w:rFonts w:cstheme="minorHAnsi"/>
          <w:b/>
          <w:sz w:val="24"/>
          <w:szCs w:val="24"/>
        </w:rPr>
        <w:t xml:space="preserve">Grading: </w:t>
      </w:r>
      <w:r w:rsidR="003A3D5F">
        <w:rPr>
          <w:rFonts w:cstheme="minorHAnsi"/>
          <w:sz w:val="24"/>
          <w:szCs w:val="24"/>
        </w:rPr>
        <w:t xml:space="preserve">Grades for homework and in class assignments will be calculated by total points earned. Letter grades will be based on the following scale. </w:t>
      </w:r>
    </w:p>
    <w:p w:rsidR="003A3D5F" w:rsidRPr="003A3D5F" w:rsidRDefault="003A3D5F" w:rsidP="0048709D">
      <w:pPr>
        <w:pStyle w:val="ListParagraph"/>
        <w:numPr>
          <w:ilvl w:val="2"/>
          <w:numId w:val="4"/>
        </w:numPr>
        <w:rPr>
          <w:rFonts w:cstheme="minorHAnsi"/>
          <w:b/>
          <w:sz w:val="24"/>
          <w:szCs w:val="24"/>
          <w:u w:val="single"/>
        </w:rPr>
      </w:pPr>
      <w:r>
        <w:rPr>
          <w:rFonts w:cstheme="minorHAnsi"/>
          <w:sz w:val="24"/>
          <w:szCs w:val="24"/>
        </w:rPr>
        <w:t xml:space="preserve">100%-90% </w:t>
      </w:r>
      <w:r>
        <w:rPr>
          <w:rFonts w:cstheme="minorHAnsi"/>
          <w:sz w:val="24"/>
          <w:szCs w:val="24"/>
        </w:rPr>
        <w:tab/>
      </w:r>
      <w:r>
        <w:rPr>
          <w:rFonts w:cstheme="minorHAnsi"/>
          <w:sz w:val="24"/>
          <w:szCs w:val="24"/>
        </w:rPr>
        <w:tab/>
        <w:t>A</w:t>
      </w:r>
    </w:p>
    <w:p w:rsidR="003A3D5F" w:rsidRPr="003A3D5F" w:rsidRDefault="003A3D5F" w:rsidP="0048709D">
      <w:pPr>
        <w:pStyle w:val="ListParagraph"/>
        <w:numPr>
          <w:ilvl w:val="2"/>
          <w:numId w:val="4"/>
        </w:numPr>
        <w:rPr>
          <w:rFonts w:cstheme="minorHAnsi"/>
          <w:b/>
          <w:sz w:val="24"/>
          <w:szCs w:val="24"/>
          <w:u w:val="single"/>
        </w:rPr>
      </w:pPr>
      <w:r>
        <w:rPr>
          <w:rFonts w:cstheme="minorHAnsi"/>
          <w:sz w:val="24"/>
          <w:szCs w:val="24"/>
        </w:rPr>
        <w:t>89%-80%</w:t>
      </w:r>
      <w:r>
        <w:rPr>
          <w:rFonts w:cstheme="minorHAnsi"/>
          <w:sz w:val="24"/>
          <w:szCs w:val="24"/>
        </w:rPr>
        <w:tab/>
      </w:r>
      <w:r>
        <w:rPr>
          <w:rFonts w:cstheme="minorHAnsi"/>
          <w:sz w:val="24"/>
          <w:szCs w:val="24"/>
        </w:rPr>
        <w:tab/>
        <w:t>B</w:t>
      </w:r>
    </w:p>
    <w:p w:rsidR="003A3D5F" w:rsidRPr="003A3D5F" w:rsidRDefault="003A3D5F" w:rsidP="0048709D">
      <w:pPr>
        <w:pStyle w:val="ListParagraph"/>
        <w:numPr>
          <w:ilvl w:val="2"/>
          <w:numId w:val="4"/>
        </w:numPr>
        <w:rPr>
          <w:rFonts w:cstheme="minorHAnsi"/>
          <w:b/>
          <w:sz w:val="24"/>
          <w:szCs w:val="24"/>
          <w:u w:val="single"/>
        </w:rPr>
      </w:pPr>
      <w:r>
        <w:rPr>
          <w:rFonts w:cstheme="minorHAnsi"/>
          <w:sz w:val="24"/>
          <w:szCs w:val="24"/>
        </w:rPr>
        <w:t>79%-70%</w:t>
      </w:r>
      <w:r>
        <w:rPr>
          <w:rFonts w:cstheme="minorHAnsi"/>
          <w:sz w:val="24"/>
          <w:szCs w:val="24"/>
        </w:rPr>
        <w:tab/>
      </w:r>
      <w:r>
        <w:rPr>
          <w:rFonts w:cstheme="minorHAnsi"/>
          <w:sz w:val="24"/>
          <w:szCs w:val="24"/>
        </w:rPr>
        <w:tab/>
        <w:t>C</w:t>
      </w:r>
    </w:p>
    <w:p w:rsidR="003A3D5F" w:rsidRPr="003A3D5F" w:rsidRDefault="003A3D5F" w:rsidP="0048709D">
      <w:pPr>
        <w:pStyle w:val="ListParagraph"/>
        <w:numPr>
          <w:ilvl w:val="2"/>
          <w:numId w:val="4"/>
        </w:numPr>
        <w:rPr>
          <w:rFonts w:cstheme="minorHAnsi"/>
          <w:b/>
          <w:sz w:val="24"/>
          <w:szCs w:val="24"/>
          <w:u w:val="single"/>
        </w:rPr>
      </w:pPr>
      <w:r>
        <w:rPr>
          <w:rFonts w:cstheme="minorHAnsi"/>
          <w:sz w:val="24"/>
          <w:szCs w:val="24"/>
        </w:rPr>
        <w:t>69%-60%</w:t>
      </w:r>
      <w:r>
        <w:rPr>
          <w:rFonts w:cstheme="minorHAnsi"/>
          <w:sz w:val="24"/>
          <w:szCs w:val="24"/>
        </w:rPr>
        <w:tab/>
      </w:r>
      <w:r>
        <w:rPr>
          <w:rFonts w:cstheme="minorHAnsi"/>
          <w:sz w:val="24"/>
          <w:szCs w:val="24"/>
        </w:rPr>
        <w:tab/>
        <w:t>D</w:t>
      </w:r>
    </w:p>
    <w:p w:rsidR="003A3D5F" w:rsidRPr="003A3D5F" w:rsidRDefault="003A3D5F" w:rsidP="0048709D">
      <w:pPr>
        <w:pStyle w:val="ListParagraph"/>
        <w:numPr>
          <w:ilvl w:val="2"/>
          <w:numId w:val="4"/>
        </w:numPr>
        <w:rPr>
          <w:rFonts w:cstheme="minorHAnsi"/>
          <w:b/>
          <w:sz w:val="24"/>
          <w:szCs w:val="24"/>
          <w:u w:val="single"/>
        </w:rPr>
      </w:pPr>
      <w:r>
        <w:rPr>
          <w:rFonts w:cstheme="minorHAnsi"/>
          <w:sz w:val="24"/>
          <w:szCs w:val="24"/>
        </w:rPr>
        <w:t>59% and below</w:t>
      </w:r>
      <w:r>
        <w:rPr>
          <w:rFonts w:cstheme="minorHAnsi"/>
          <w:sz w:val="24"/>
          <w:szCs w:val="24"/>
        </w:rPr>
        <w:tab/>
        <w:t>F</w:t>
      </w:r>
    </w:p>
    <w:p w:rsidR="00992CF1" w:rsidRPr="003874C6" w:rsidRDefault="000374FE" w:rsidP="000374FE">
      <w:pPr>
        <w:ind w:left="720"/>
        <w:rPr>
          <w:rFonts w:cstheme="minorHAnsi"/>
          <w:sz w:val="24"/>
          <w:szCs w:val="24"/>
        </w:rPr>
      </w:pPr>
      <w:r w:rsidRPr="003874C6">
        <w:rPr>
          <w:rFonts w:cstheme="minorHAnsi"/>
          <w:sz w:val="24"/>
          <w:szCs w:val="24"/>
        </w:rPr>
        <w:t>If parents want to check their child’s grade, they may utilize</w:t>
      </w:r>
      <w:r w:rsidR="00903A31">
        <w:rPr>
          <w:rFonts w:cstheme="minorHAnsi"/>
          <w:sz w:val="24"/>
          <w:szCs w:val="24"/>
        </w:rPr>
        <w:t xml:space="preserve"> Synergy, all grades shown will be live and are therefore are current. </w:t>
      </w:r>
    </w:p>
    <w:p w:rsidR="00B25D54" w:rsidRPr="00C6105F" w:rsidRDefault="00DB6C2C" w:rsidP="00C6105F">
      <w:pPr>
        <w:pStyle w:val="ListParagraph"/>
        <w:numPr>
          <w:ilvl w:val="0"/>
          <w:numId w:val="4"/>
        </w:numPr>
        <w:rPr>
          <w:rFonts w:cstheme="minorHAnsi"/>
          <w:b/>
          <w:sz w:val="24"/>
          <w:szCs w:val="24"/>
        </w:rPr>
      </w:pPr>
      <w:r w:rsidRPr="003874C6">
        <w:rPr>
          <w:rFonts w:cstheme="minorHAnsi"/>
          <w:b/>
          <w:sz w:val="24"/>
          <w:szCs w:val="24"/>
        </w:rPr>
        <w:t xml:space="preserve">Bathroom: </w:t>
      </w:r>
      <w:r w:rsidR="00B25D54" w:rsidRPr="003874C6">
        <w:rPr>
          <w:rFonts w:cstheme="minorHAnsi"/>
          <w:sz w:val="24"/>
          <w:szCs w:val="24"/>
        </w:rPr>
        <w:t>If you need to use the bathroom you will need to</w:t>
      </w:r>
      <w:r w:rsidR="00C6105F">
        <w:rPr>
          <w:rFonts w:cstheme="minorHAnsi"/>
          <w:sz w:val="24"/>
          <w:szCs w:val="24"/>
        </w:rPr>
        <w:t xml:space="preserve"> ask for permission and then</w:t>
      </w:r>
      <w:r w:rsidR="00B25D54" w:rsidRPr="003874C6">
        <w:rPr>
          <w:rFonts w:cstheme="minorHAnsi"/>
          <w:sz w:val="24"/>
          <w:szCs w:val="24"/>
        </w:rPr>
        <w:t xml:space="preserve"> sign out of the classroom using the Sign In/Out Log located in the back of the classroom and sign back in upon</w:t>
      </w:r>
      <w:r w:rsidR="00C6105F">
        <w:rPr>
          <w:rFonts w:cstheme="minorHAnsi"/>
          <w:sz w:val="24"/>
          <w:szCs w:val="24"/>
        </w:rPr>
        <w:t xml:space="preserve"> your return. Privileges will not be given the first or last fifteen minutes of class or in the middle of direct instruction.</w:t>
      </w:r>
      <w:r w:rsidR="00C6105F" w:rsidRPr="00C6105F">
        <w:t xml:space="preserve"> </w:t>
      </w:r>
      <w:r w:rsidR="00C6105F" w:rsidRPr="00C6105F">
        <w:rPr>
          <w:rFonts w:cstheme="minorHAnsi"/>
          <w:sz w:val="24"/>
          <w:szCs w:val="24"/>
        </w:rPr>
        <w:t>Bathroom privileges are not to be abused and will be monitored.</w:t>
      </w:r>
    </w:p>
    <w:p w:rsidR="0098522E" w:rsidRPr="0098522E" w:rsidRDefault="00C6105F" w:rsidP="00C6105F">
      <w:pPr>
        <w:pStyle w:val="ListParagraph"/>
        <w:numPr>
          <w:ilvl w:val="0"/>
          <w:numId w:val="4"/>
        </w:numPr>
        <w:rPr>
          <w:rFonts w:cstheme="minorHAnsi"/>
          <w:b/>
          <w:sz w:val="24"/>
          <w:szCs w:val="24"/>
        </w:rPr>
      </w:pPr>
      <w:r>
        <w:rPr>
          <w:rFonts w:cstheme="minorHAnsi"/>
          <w:b/>
          <w:sz w:val="24"/>
          <w:szCs w:val="24"/>
        </w:rPr>
        <w:t xml:space="preserve">Electronics: </w:t>
      </w:r>
      <w:r w:rsidR="0098522E">
        <w:rPr>
          <w:rFonts w:cstheme="minorHAnsi"/>
          <w:sz w:val="24"/>
          <w:szCs w:val="24"/>
        </w:rPr>
        <w:t>Cell phones, iPods, smart watches</w:t>
      </w:r>
      <w:r>
        <w:rPr>
          <w:rFonts w:cstheme="minorHAnsi"/>
          <w:sz w:val="24"/>
          <w:szCs w:val="24"/>
        </w:rPr>
        <w:t xml:space="preserve">, etc. will </w:t>
      </w:r>
      <w:r w:rsidR="0098522E">
        <w:rPr>
          <w:rFonts w:cstheme="minorHAnsi"/>
          <w:sz w:val="24"/>
          <w:szCs w:val="24"/>
        </w:rPr>
        <w:t xml:space="preserve">not </w:t>
      </w:r>
      <w:r>
        <w:rPr>
          <w:rFonts w:cstheme="minorHAnsi"/>
          <w:sz w:val="24"/>
          <w:szCs w:val="24"/>
        </w:rPr>
        <w:t>be</w:t>
      </w:r>
      <w:r w:rsidR="0098522E">
        <w:rPr>
          <w:rFonts w:cstheme="minorHAnsi"/>
          <w:sz w:val="24"/>
          <w:szCs w:val="24"/>
        </w:rPr>
        <w:t xml:space="preserve"> permitted in class.</w:t>
      </w:r>
      <w:r w:rsidR="0098522E">
        <w:rPr>
          <w:rFonts w:cstheme="minorHAnsi"/>
          <w:b/>
          <w:sz w:val="24"/>
          <w:szCs w:val="24"/>
        </w:rPr>
        <w:t xml:space="preserve"> </w:t>
      </w:r>
      <w:r w:rsidR="0098522E">
        <w:rPr>
          <w:rFonts w:cstheme="minorHAnsi"/>
          <w:sz w:val="24"/>
          <w:szCs w:val="24"/>
        </w:rPr>
        <w:t xml:space="preserve">Students with electronic devices visible during class </w:t>
      </w:r>
      <w:r w:rsidR="0098522E" w:rsidRPr="0098522E">
        <w:rPr>
          <w:rFonts w:cstheme="minorHAnsi"/>
          <w:i/>
          <w:sz w:val="24"/>
          <w:szCs w:val="24"/>
        </w:rPr>
        <w:t>for any reason</w:t>
      </w:r>
      <w:r w:rsidR="0098522E">
        <w:rPr>
          <w:rFonts w:cstheme="minorHAnsi"/>
          <w:sz w:val="24"/>
          <w:szCs w:val="24"/>
        </w:rPr>
        <w:t xml:space="preserve"> will be assigned </w:t>
      </w:r>
      <w:proofErr w:type="spellStart"/>
      <w:r w:rsidR="0098522E">
        <w:rPr>
          <w:rFonts w:cstheme="minorHAnsi"/>
          <w:sz w:val="24"/>
          <w:szCs w:val="24"/>
        </w:rPr>
        <w:t>OverDrive</w:t>
      </w:r>
      <w:proofErr w:type="spellEnd"/>
      <w:r w:rsidR="0098522E">
        <w:rPr>
          <w:rFonts w:cstheme="minorHAnsi"/>
          <w:sz w:val="24"/>
          <w:szCs w:val="24"/>
        </w:rPr>
        <w:t xml:space="preserve"> upon the </w:t>
      </w:r>
      <w:r w:rsidR="0098522E" w:rsidRPr="0098522E">
        <w:rPr>
          <w:rFonts w:cstheme="minorHAnsi"/>
          <w:i/>
          <w:sz w:val="24"/>
          <w:szCs w:val="24"/>
        </w:rPr>
        <w:t>first</w:t>
      </w:r>
      <w:r w:rsidR="0098522E">
        <w:rPr>
          <w:rFonts w:cstheme="minorHAnsi"/>
          <w:sz w:val="24"/>
          <w:szCs w:val="24"/>
        </w:rPr>
        <w:t xml:space="preserve"> offence. </w:t>
      </w:r>
    </w:p>
    <w:p w:rsidR="00B25D54" w:rsidRPr="0098522E" w:rsidRDefault="006D5D47" w:rsidP="0098522E">
      <w:pPr>
        <w:pStyle w:val="ListParagraph"/>
        <w:numPr>
          <w:ilvl w:val="0"/>
          <w:numId w:val="4"/>
        </w:numPr>
        <w:rPr>
          <w:rFonts w:cstheme="minorHAnsi"/>
          <w:b/>
          <w:sz w:val="24"/>
          <w:szCs w:val="24"/>
        </w:rPr>
      </w:pPr>
      <w:r w:rsidRPr="0098522E">
        <w:rPr>
          <w:rFonts w:cstheme="minorHAnsi"/>
          <w:b/>
          <w:sz w:val="24"/>
          <w:szCs w:val="24"/>
        </w:rPr>
        <w:t>Tutoring</w:t>
      </w:r>
      <w:r w:rsidR="00B25D54" w:rsidRPr="0098522E">
        <w:rPr>
          <w:rFonts w:cstheme="minorHAnsi"/>
          <w:b/>
          <w:sz w:val="24"/>
          <w:szCs w:val="24"/>
        </w:rPr>
        <w:t xml:space="preserve">: </w:t>
      </w:r>
      <w:r w:rsidR="00B25D54" w:rsidRPr="0098522E">
        <w:rPr>
          <w:rFonts w:cstheme="minorHAnsi"/>
          <w:sz w:val="24"/>
          <w:szCs w:val="24"/>
        </w:rPr>
        <w:t xml:space="preserve">I will be available most days </w:t>
      </w:r>
      <w:r w:rsidR="00C6105F" w:rsidRPr="0098522E">
        <w:rPr>
          <w:rFonts w:cstheme="minorHAnsi"/>
          <w:sz w:val="24"/>
          <w:szCs w:val="24"/>
        </w:rPr>
        <w:t>after</w:t>
      </w:r>
      <w:r w:rsidR="00B25D54" w:rsidRPr="0098522E">
        <w:rPr>
          <w:rFonts w:cstheme="minorHAnsi"/>
          <w:sz w:val="24"/>
          <w:szCs w:val="24"/>
        </w:rPr>
        <w:t xml:space="preserve"> school for individual assistance on assignments. If a st</w:t>
      </w:r>
      <w:r w:rsidR="00EB3FAF" w:rsidRPr="0098522E">
        <w:rPr>
          <w:rFonts w:cstheme="minorHAnsi"/>
          <w:sz w:val="24"/>
          <w:szCs w:val="24"/>
        </w:rPr>
        <w:t>udent feels the need for in depth</w:t>
      </w:r>
      <w:r w:rsidR="00B25D54" w:rsidRPr="0098522E">
        <w:rPr>
          <w:rFonts w:cstheme="minorHAnsi"/>
          <w:sz w:val="24"/>
          <w:szCs w:val="24"/>
        </w:rPr>
        <w:t xml:space="preserve"> help they may make a</w:t>
      </w:r>
      <w:r w:rsidR="00EB3FAF" w:rsidRPr="0098522E">
        <w:rPr>
          <w:rFonts w:cstheme="minorHAnsi"/>
          <w:sz w:val="24"/>
          <w:szCs w:val="24"/>
        </w:rPr>
        <w:t xml:space="preserve">n </w:t>
      </w:r>
      <w:r w:rsidR="00B25D54" w:rsidRPr="0098522E">
        <w:rPr>
          <w:rFonts w:cstheme="minorHAnsi"/>
          <w:sz w:val="24"/>
          <w:szCs w:val="24"/>
        </w:rPr>
        <w:t>appointment.</w:t>
      </w:r>
    </w:p>
    <w:p w:rsidR="00B25D54" w:rsidRPr="003874C6" w:rsidRDefault="00EB3FAF" w:rsidP="00B25D54">
      <w:pPr>
        <w:pStyle w:val="ListParagraph"/>
        <w:numPr>
          <w:ilvl w:val="1"/>
          <w:numId w:val="4"/>
        </w:numPr>
        <w:rPr>
          <w:rFonts w:cstheme="minorHAnsi"/>
          <w:sz w:val="24"/>
          <w:szCs w:val="24"/>
        </w:rPr>
      </w:pPr>
      <w:r>
        <w:rPr>
          <w:rFonts w:cstheme="minorHAnsi"/>
          <w:sz w:val="24"/>
          <w:szCs w:val="24"/>
        </w:rPr>
        <w:t>Tutoring time</w:t>
      </w:r>
      <w:r w:rsidR="00B25D54" w:rsidRPr="003874C6">
        <w:rPr>
          <w:rFonts w:cstheme="minorHAnsi"/>
          <w:sz w:val="24"/>
          <w:szCs w:val="24"/>
        </w:rPr>
        <w:t xml:space="preserve"> is to be used for:</w:t>
      </w:r>
    </w:p>
    <w:p w:rsidR="00B25D54" w:rsidRPr="003874C6" w:rsidRDefault="00B25D54" w:rsidP="00B25D54">
      <w:pPr>
        <w:pStyle w:val="ListParagraph"/>
        <w:numPr>
          <w:ilvl w:val="2"/>
          <w:numId w:val="4"/>
        </w:numPr>
        <w:rPr>
          <w:rFonts w:cstheme="minorHAnsi"/>
          <w:sz w:val="24"/>
          <w:szCs w:val="24"/>
        </w:rPr>
      </w:pPr>
      <w:r w:rsidRPr="003874C6">
        <w:rPr>
          <w:rFonts w:cstheme="minorHAnsi"/>
          <w:sz w:val="24"/>
          <w:szCs w:val="24"/>
        </w:rPr>
        <w:t>Receiving individual assistance on assignments</w:t>
      </w:r>
    </w:p>
    <w:p w:rsidR="00B25D54" w:rsidRPr="003874C6" w:rsidRDefault="00C6105F" w:rsidP="00B25D54">
      <w:pPr>
        <w:pStyle w:val="ListParagraph"/>
        <w:numPr>
          <w:ilvl w:val="2"/>
          <w:numId w:val="4"/>
        </w:numPr>
        <w:rPr>
          <w:rFonts w:cstheme="minorHAnsi"/>
          <w:sz w:val="24"/>
          <w:szCs w:val="24"/>
        </w:rPr>
      </w:pPr>
      <w:r>
        <w:rPr>
          <w:rFonts w:cstheme="minorHAnsi"/>
          <w:sz w:val="24"/>
          <w:szCs w:val="24"/>
        </w:rPr>
        <w:lastRenderedPageBreak/>
        <w:t xml:space="preserve">Making up missed quizzes </w:t>
      </w:r>
      <w:r w:rsidR="00B25D54" w:rsidRPr="003874C6">
        <w:rPr>
          <w:rFonts w:cstheme="minorHAnsi"/>
          <w:sz w:val="24"/>
          <w:szCs w:val="24"/>
        </w:rPr>
        <w:t>and tests</w:t>
      </w:r>
    </w:p>
    <w:p w:rsidR="00B25D54" w:rsidRDefault="00B25D54" w:rsidP="00B25D54">
      <w:pPr>
        <w:pStyle w:val="ListParagraph"/>
        <w:numPr>
          <w:ilvl w:val="2"/>
          <w:numId w:val="4"/>
        </w:numPr>
        <w:rPr>
          <w:rFonts w:cstheme="minorHAnsi"/>
          <w:sz w:val="24"/>
          <w:szCs w:val="24"/>
        </w:rPr>
      </w:pPr>
      <w:r w:rsidRPr="003874C6">
        <w:rPr>
          <w:rFonts w:cstheme="minorHAnsi"/>
          <w:sz w:val="24"/>
          <w:szCs w:val="24"/>
        </w:rPr>
        <w:t>Extra time needed to complete an assignment in order to meet a deadline</w:t>
      </w:r>
    </w:p>
    <w:p w:rsidR="007142F5" w:rsidRPr="007142F5" w:rsidRDefault="003A1DE8" w:rsidP="00C94EEF">
      <w:pPr>
        <w:pStyle w:val="ListParagraph"/>
        <w:numPr>
          <w:ilvl w:val="0"/>
          <w:numId w:val="4"/>
        </w:numPr>
        <w:rPr>
          <w:rFonts w:eastAsia="Times New Roman" w:cstheme="minorHAnsi"/>
          <w:b/>
          <w:sz w:val="24"/>
          <w:szCs w:val="24"/>
        </w:rPr>
      </w:pPr>
      <w:r>
        <w:rPr>
          <w:rFonts w:cstheme="minorHAnsi"/>
          <w:b/>
          <w:sz w:val="24"/>
          <w:szCs w:val="24"/>
        </w:rPr>
        <w:t>Independent Reading Project</w:t>
      </w:r>
      <w:r w:rsidR="00736B32" w:rsidRPr="00736B32">
        <w:rPr>
          <w:rFonts w:cstheme="minorHAnsi"/>
          <w:b/>
          <w:sz w:val="24"/>
          <w:szCs w:val="24"/>
        </w:rPr>
        <w:t>:</w:t>
      </w:r>
      <w:r w:rsidR="00C94EEF">
        <w:rPr>
          <w:rFonts w:cstheme="minorHAnsi"/>
          <w:b/>
          <w:sz w:val="24"/>
          <w:szCs w:val="24"/>
        </w:rPr>
        <w:t xml:space="preserve"> </w:t>
      </w:r>
      <w:r w:rsidR="007142F5">
        <w:rPr>
          <w:rFonts w:cstheme="minorHAnsi"/>
          <w:sz w:val="24"/>
          <w:szCs w:val="24"/>
        </w:rPr>
        <w:t>You will be expected to read a minimum of one (1) grade level appropr</w:t>
      </w:r>
      <w:r w:rsidR="00EB3FAF">
        <w:rPr>
          <w:rFonts w:cstheme="minorHAnsi"/>
          <w:sz w:val="24"/>
          <w:szCs w:val="24"/>
        </w:rPr>
        <w:t>iate book per quarter. Although</w:t>
      </w:r>
      <w:r w:rsidR="007142F5">
        <w:rPr>
          <w:rFonts w:cstheme="minorHAnsi"/>
          <w:sz w:val="24"/>
          <w:szCs w:val="24"/>
        </w:rPr>
        <w:t xml:space="preserve"> you will be provided with time to read your independent reading novel in class, this will be an out of class assignment and the bulk of the </w:t>
      </w:r>
      <w:r w:rsidR="00A10327">
        <w:rPr>
          <w:rFonts w:cstheme="minorHAnsi"/>
          <w:sz w:val="24"/>
          <w:szCs w:val="24"/>
        </w:rPr>
        <w:t xml:space="preserve">project and reading </w:t>
      </w:r>
      <w:r w:rsidR="007142F5">
        <w:rPr>
          <w:rFonts w:cstheme="minorHAnsi"/>
          <w:sz w:val="24"/>
          <w:szCs w:val="24"/>
        </w:rPr>
        <w:t xml:space="preserve">will need to be done at home. </w:t>
      </w:r>
      <w:r w:rsidR="00EB3FAF">
        <w:rPr>
          <w:rFonts w:cstheme="minorHAnsi"/>
          <w:sz w:val="24"/>
          <w:szCs w:val="24"/>
        </w:rPr>
        <w:t>Y</w:t>
      </w:r>
      <w:r w:rsidR="00A10327">
        <w:rPr>
          <w:rFonts w:cstheme="minorHAnsi"/>
          <w:sz w:val="24"/>
          <w:szCs w:val="24"/>
        </w:rPr>
        <w:t xml:space="preserve">ou will be required to complete an Independent Reading Project for each book that you read. Project options and details will be discussed further in the coming weeks. </w:t>
      </w:r>
    </w:p>
    <w:p w:rsidR="00C94EEF" w:rsidRPr="00C94EEF" w:rsidRDefault="00C94EEF" w:rsidP="00C94EEF">
      <w:pPr>
        <w:pStyle w:val="ListParagraph"/>
        <w:numPr>
          <w:ilvl w:val="0"/>
          <w:numId w:val="4"/>
        </w:numPr>
        <w:rPr>
          <w:rFonts w:eastAsia="Times New Roman" w:cstheme="minorHAnsi"/>
          <w:b/>
          <w:sz w:val="24"/>
          <w:szCs w:val="24"/>
        </w:rPr>
      </w:pPr>
      <w:r>
        <w:rPr>
          <w:rFonts w:cstheme="minorHAnsi"/>
          <w:b/>
          <w:sz w:val="24"/>
          <w:szCs w:val="24"/>
        </w:rPr>
        <w:t>Final Exam:</w:t>
      </w:r>
      <w:r>
        <w:rPr>
          <w:rFonts w:eastAsia="Times New Roman" w:cstheme="minorHAnsi"/>
          <w:b/>
          <w:sz w:val="24"/>
          <w:szCs w:val="24"/>
        </w:rPr>
        <w:t xml:space="preserve"> </w:t>
      </w:r>
      <w:r>
        <w:rPr>
          <w:rFonts w:eastAsia="Times New Roman" w:cstheme="minorHAnsi"/>
          <w:sz w:val="24"/>
          <w:szCs w:val="24"/>
        </w:rPr>
        <w:t xml:space="preserve">The final exam will consist of reading and writing portions. It will be a combination of subjective and objective assessment. The final exam is worth 20% of the final semester grade. </w:t>
      </w:r>
    </w:p>
    <w:p w:rsidR="00C94EEF" w:rsidRDefault="00C94EEF" w:rsidP="00C94EEF">
      <w:pPr>
        <w:pStyle w:val="ListParagraph"/>
        <w:rPr>
          <w:rFonts w:eastAsia="Times New Roman" w:cstheme="minorHAnsi"/>
          <w:b/>
          <w:sz w:val="24"/>
          <w:szCs w:val="24"/>
        </w:rPr>
      </w:pPr>
    </w:p>
    <w:p w:rsidR="0048709D" w:rsidRPr="00C07496" w:rsidRDefault="0048709D" w:rsidP="00C07496">
      <w:pPr>
        <w:rPr>
          <w:rFonts w:eastAsia="Times New Roman" w:cstheme="minorHAnsi"/>
          <w:b/>
          <w:sz w:val="24"/>
          <w:szCs w:val="24"/>
        </w:rPr>
      </w:pPr>
    </w:p>
    <w:p w:rsidR="0048709D" w:rsidRDefault="0048709D" w:rsidP="001C596B">
      <w:pPr>
        <w:rPr>
          <w:rFonts w:eastAsia="Times New Roman" w:cstheme="minorHAnsi"/>
          <w:b/>
          <w:sz w:val="24"/>
          <w:szCs w:val="24"/>
        </w:rPr>
      </w:pPr>
    </w:p>
    <w:p w:rsidR="001C596B" w:rsidRPr="001C596B" w:rsidRDefault="001C596B" w:rsidP="001C596B">
      <w:pPr>
        <w:rPr>
          <w:rFonts w:eastAsia="Times New Roman" w:cstheme="minorHAnsi"/>
          <w:b/>
          <w:sz w:val="24"/>
          <w:szCs w:val="24"/>
        </w:rPr>
      </w:pPr>
    </w:p>
    <w:p w:rsidR="002D00A3" w:rsidRDefault="002D00A3" w:rsidP="001C596B">
      <w:pPr>
        <w:suppressAutoHyphens/>
        <w:spacing w:after="0" w:line="240" w:lineRule="auto"/>
        <w:jc w:val="center"/>
        <w:rPr>
          <w:rFonts w:ascii="Arial" w:eastAsia="Times New Roman" w:hAnsi="Arial" w:cs="Arial"/>
          <w:b/>
          <w:sz w:val="32"/>
          <w:szCs w:val="32"/>
          <w:lang w:eastAsia="ar-SA"/>
        </w:rPr>
      </w:pPr>
    </w:p>
    <w:p w:rsidR="002D00A3" w:rsidRDefault="002D00A3" w:rsidP="001C596B">
      <w:pPr>
        <w:suppressAutoHyphens/>
        <w:spacing w:after="0" w:line="240" w:lineRule="auto"/>
        <w:jc w:val="center"/>
        <w:rPr>
          <w:rFonts w:ascii="Arial" w:eastAsia="Times New Roman" w:hAnsi="Arial" w:cs="Arial"/>
          <w:b/>
          <w:sz w:val="32"/>
          <w:szCs w:val="32"/>
          <w:lang w:eastAsia="ar-SA"/>
        </w:rPr>
      </w:pPr>
    </w:p>
    <w:p w:rsidR="002D00A3" w:rsidRDefault="002D00A3" w:rsidP="001C596B">
      <w:pPr>
        <w:suppressAutoHyphens/>
        <w:spacing w:after="0" w:line="240" w:lineRule="auto"/>
        <w:jc w:val="center"/>
        <w:rPr>
          <w:rFonts w:ascii="Arial" w:eastAsia="Times New Roman" w:hAnsi="Arial" w:cs="Arial"/>
          <w:b/>
          <w:sz w:val="32"/>
          <w:szCs w:val="32"/>
          <w:lang w:eastAsia="ar-SA"/>
        </w:rPr>
      </w:pPr>
    </w:p>
    <w:p w:rsidR="002D00A3" w:rsidRDefault="002D00A3" w:rsidP="001C596B">
      <w:pPr>
        <w:suppressAutoHyphens/>
        <w:spacing w:after="0" w:line="240" w:lineRule="auto"/>
        <w:jc w:val="center"/>
        <w:rPr>
          <w:rFonts w:ascii="Arial" w:eastAsia="Times New Roman" w:hAnsi="Arial" w:cs="Arial"/>
          <w:b/>
          <w:sz w:val="32"/>
          <w:szCs w:val="32"/>
          <w:lang w:eastAsia="ar-SA"/>
        </w:rPr>
      </w:pPr>
    </w:p>
    <w:p w:rsidR="002D00A3" w:rsidRDefault="002D00A3" w:rsidP="001C596B">
      <w:pPr>
        <w:suppressAutoHyphens/>
        <w:spacing w:after="0" w:line="240" w:lineRule="auto"/>
        <w:jc w:val="center"/>
        <w:rPr>
          <w:rFonts w:ascii="Arial" w:eastAsia="Times New Roman" w:hAnsi="Arial" w:cs="Arial"/>
          <w:b/>
          <w:sz w:val="32"/>
          <w:szCs w:val="32"/>
          <w:lang w:eastAsia="ar-SA"/>
        </w:rPr>
      </w:pPr>
    </w:p>
    <w:p w:rsidR="002D00A3" w:rsidRDefault="002D00A3" w:rsidP="001C596B">
      <w:pPr>
        <w:suppressAutoHyphens/>
        <w:spacing w:after="0" w:line="240" w:lineRule="auto"/>
        <w:jc w:val="center"/>
        <w:rPr>
          <w:rFonts w:ascii="Arial" w:eastAsia="Times New Roman" w:hAnsi="Arial" w:cs="Arial"/>
          <w:b/>
          <w:sz w:val="32"/>
          <w:szCs w:val="32"/>
          <w:lang w:eastAsia="ar-SA"/>
        </w:rPr>
      </w:pPr>
    </w:p>
    <w:p w:rsidR="002D00A3" w:rsidRDefault="002D00A3" w:rsidP="001C596B">
      <w:pPr>
        <w:suppressAutoHyphens/>
        <w:spacing w:after="0" w:line="240" w:lineRule="auto"/>
        <w:jc w:val="center"/>
        <w:rPr>
          <w:rFonts w:ascii="Arial" w:eastAsia="Times New Roman" w:hAnsi="Arial" w:cs="Arial"/>
          <w:b/>
          <w:sz w:val="32"/>
          <w:szCs w:val="32"/>
          <w:lang w:eastAsia="ar-SA"/>
        </w:rPr>
      </w:pPr>
    </w:p>
    <w:p w:rsidR="002D00A3" w:rsidRDefault="002D00A3" w:rsidP="001C596B">
      <w:pPr>
        <w:suppressAutoHyphens/>
        <w:spacing w:after="0" w:line="240" w:lineRule="auto"/>
        <w:jc w:val="center"/>
        <w:rPr>
          <w:rFonts w:ascii="Arial" w:eastAsia="Times New Roman" w:hAnsi="Arial" w:cs="Arial"/>
          <w:b/>
          <w:sz w:val="32"/>
          <w:szCs w:val="32"/>
          <w:lang w:eastAsia="ar-SA"/>
        </w:rPr>
      </w:pPr>
    </w:p>
    <w:p w:rsidR="002D00A3" w:rsidRDefault="002D00A3" w:rsidP="001C596B">
      <w:pPr>
        <w:suppressAutoHyphens/>
        <w:spacing w:after="0" w:line="240" w:lineRule="auto"/>
        <w:jc w:val="center"/>
        <w:rPr>
          <w:rFonts w:ascii="Arial" w:eastAsia="Times New Roman" w:hAnsi="Arial" w:cs="Arial"/>
          <w:b/>
          <w:sz w:val="32"/>
          <w:szCs w:val="32"/>
          <w:lang w:eastAsia="ar-SA"/>
        </w:rPr>
      </w:pPr>
    </w:p>
    <w:p w:rsidR="002D00A3" w:rsidRDefault="002D00A3" w:rsidP="001C596B">
      <w:pPr>
        <w:suppressAutoHyphens/>
        <w:spacing w:after="0" w:line="240" w:lineRule="auto"/>
        <w:jc w:val="center"/>
        <w:rPr>
          <w:rFonts w:ascii="Arial" w:eastAsia="Times New Roman" w:hAnsi="Arial" w:cs="Arial"/>
          <w:b/>
          <w:sz w:val="32"/>
          <w:szCs w:val="32"/>
          <w:lang w:eastAsia="ar-SA"/>
        </w:rPr>
      </w:pPr>
    </w:p>
    <w:p w:rsidR="002D00A3" w:rsidRDefault="002D00A3" w:rsidP="001C596B">
      <w:pPr>
        <w:suppressAutoHyphens/>
        <w:spacing w:after="0" w:line="240" w:lineRule="auto"/>
        <w:jc w:val="center"/>
        <w:rPr>
          <w:rFonts w:ascii="Arial" w:eastAsia="Times New Roman" w:hAnsi="Arial" w:cs="Arial"/>
          <w:b/>
          <w:sz w:val="32"/>
          <w:szCs w:val="32"/>
          <w:lang w:eastAsia="ar-SA"/>
        </w:rPr>
      </w:pPr>
    </w:p>
    <w:p w:rsidR="002D00A3" w:rsidRDefault="002D00A3" w:rsidP="001C596B">
      <w:pPr>
        <w:suppressAutoHyphens/>
        <w:spacing w:after="0" w:line="240" w:lineRule="auto"/>
        <w:jc w:val="center"/>
        <w:rPr>
          <w:rFonts w:ascii="Arial" w:eastAsia="Times New Roman" w:hAnsi="Arial" w:cs="Arial"/>
          <w:b/>
          <w:sz w:val="32"/>
          <w:szCs w:val="32"/>
          <w:lang w:eastAsia="ar-SA"/>
        </w:rPr>
      </w:pPr>
    </w:p>
    <w:p w:rsidR="002D00A3" w:rsidRDefault="002D00A3" w:rsidP="001C596B">
      <w:pPr>
        <w:suppressAutoHyphens/>
        <w:spacing w:after="0" w:line="240" w:lineRule="auto"/>
        <w:jc w:val="center"/>
        <w:rPr>
          <w:rFonts w:ascii="Arial" w:eastAsia="Times New Roman" w:hAnsi="Arial" w:cs="Arial"/>
          <w:b/>
          <w:sz w:val="32"/>
          <w:szCs w:val="32"/>
          <w:lang w:eastAsia="ar-SA"/>
        </w:rPr>
      </w:pPr>
    </w:p>
    <w:p w:rsidR="002D00A3" w:rsidRDefault="002D00A3" w:rsidP="001C596B">
      <w:pPr>
        <w:suppressAutoHyphens/>
        <w:spacing w:after="0" w:line="240" w:lineRule="auto"/>
        <w:jc w:val="center"/>
        <w:rPr>
          <w:rFonts w:ascii="Arial" w:eastAsia="Times New Roman" w:hAnsi="Arial" w:cs="Arial"/>
          <w:b/>
          <w:sz w:val="32"/>
          <w:szCs w:val="32"/>
          <w:lang w:eastAsia="ar-SA"/>
        </w:rPr>
      </w:pPr>
    </w:p>
    <w:p w:rsidR="002D00A3" w:rsidRDefault="002D00A3" w:rsidP="001C596B">
      <w:pPr>
        <w:suppressAutoHyphens/>
        <w:spacing w:after="0" w:line="240" w:lineRule="auto"/>
        <w:jc w:val="center"/>
        <w:rPr>
          <w:rFonts w:ascii="Arial" w:eastAsia="Times New Roman" w:hAnsi="Arial" w:cs="Arial"/>
          <w:b/>
          <w:sz w:val="32"/>
          <w:szCs w:val="32"/>
          <w:lang w:eastAsia="ar-SA"/>
        </w:rPr>
      </w:pPr>
    </w:p>
    <w:p w:rsidR="002D00A3" w:rsidRDefault="002D00A3" w:rsidP="001C596B">
      <w:pPr>
        <w:suppressAutoHyphens/>
        <w:spacing w:after="0" w:line="240" w:lineRule="auto"/>
        <w:jc w:val="center"/>
        <w:rPr>
          <w:rFonts w:ascii="Arial" w:eastAsia="Times New Roman" w:hAnsi="Arial" w:cs="Arial"/>
          <w:b/>
          <w:sz w:val="32"/>
          <w:szCs w:val="32"/>
          <w:lang w:eastAsia="ar-SA"/>
        </w:rPr>
      </w:pPr>
    </w:p>
    <w:p w:rsidR="002D00A3" w:rsidRDefault="002D00A3" w:rsidP="001C596B">
      <w:pPr>
        <w:suppressAutoHyphens/>
        <w:spacing w:after="0" w:line="240" w:lineRule="auto"/>
        <w:jc w:val="center"/>
        <w:rPr>
          <w:rFonts w:ascii="Arial" w:eastAsia="Times New Roman" w:hAnsi="Arial" w:cs="Arial"/>
          <w:b/>
          <w:sz w:val="32"/>
          <w:szCs w:val="32"/>
          <w:lang w:eastAsia="ar-SA"/>
        </w:rPr>
      </w:pPr>
    </w:p>
    <w:p w:rsidR="002D00A3" w:rsidRDefault="002D00A3" w:rsidP="001C596B">
      <w:pPr>
        <w:suppressAutoHyphens/>
        <w:spacing w:after="0" w:line="240" w:lineRule="auto"/>
        <w:jc w:val="center"/>
        <w:rPr>
          <w:rFonts w:ascii="Arial" w:eastAsia="Times New Roman" w:hAnsi="Arial" w:cs="Arial"/>
          <w:b/>
          <w:sz w:val="32"/>
          <w:szCs w:val="32"/>
          <w:lang w:eastAsia="ar-SA"/>
        </w:rPr>
      </w:pPr>
    </w:p>
    <w:p w:rsidR="002D00A3" w:rsidRDefault="002D00A3" w:rsidP="001C596B">
      <w:pPr>
        <w:suppressAutoHyphens/>
        <w:spacing w:after="0" w:line="240" w:lineRule="auto"/>
        <w:jc w:val="center"/>
        <w:rPr>
          <w:rFonts w:ascii="Arial" w:eastAsia="Times New Roman" w:hAnsi="Arial" w:cs="Arial"/>
          <w:b/>
          <w:sz w:val="32"/>
          <w:szCs w:val="32"/>
          <w:lang w:eastAsia="ar-SA"/>
        </w:rPr>
      </w:pPr>
    </w:p>
    <w:p w:rsidR="002D00A3" w:rsidRDefault="002D00A3" w:rsidP="001C596B">
      <w:pPr>
        <w:suppressAutoHyphens/>
        <w:spacing w:after="0" w:line="240" w:lineRule="auto"/>
        <w:jc w:val="center"/>
        <w:rPr>
          <w:rFonts w:ascii="Arial" w:eastAsia="Times New Roman" w:hAnsi="Arial" w:cs="Arial"/>
          <w:b/>
          <w:sz w:val="32"/>
          <w:szCs w:val="32"/>
          <w:lang w:eastAsia="ar-SA"/>
        </w:rPr>
      </w:pPr>
    </w:p>
    <w:p w:rsidR="002D00A3" w:rsidRDefault="002D00A3" w:rsidP="001C596B">
      <w:pPr>
        <w:suppressAutoHyphens/>
        <w:spacing w:after="0" w:line="240" w:lineRule="auto"/>
        <w:jc w:val="center"/>
        <w:rPr>
          <w:rFonts w:ascii="Arial" w:eastAsia="Times New Roman" w:hAnsi="Arial" w:cs="Arial"/>
          <w:b/>
          <w:sz w:val="32"/>
          <w:szCs w:val="32"/>
          <w:lang w:eastAsia="ar-SA"/>
        </w:rPr>
      </w:pPr>
    </w:p>
    <w:p w:rsidR="0098522E" w:rsidRDefault="0098522E" w:rsidP="001C596B">
      <w:pPr>
        <w:suppressAutoHyphens/>
        <w:spacing w:after="0" w:line="240" w:lineRule="auto"/>
        <w:jc w:val="center"/>
        <w:rPr>
          <w:rFonts w:ascii="Arial" w:eastAsia="Times New Roman" w:hAnsi="Arial" w:cs="Arial"/>
          <w:b/>
          <w:sz w:val="32"/>
          <w:szCs w:val="32"/>
          <w:lang w:eastAsia="ar-SA"/>
        </w:rPr>
      </w:pPr>
    </w:p>
    <w:p w:rsidR="0098522E" w:rsidRDefault="0098522E" w:rsidP="001C596B">
      <w:pPr>
        <w:suppressAutoHyphens/>
        <w:spacing w:after="0" w:line="240" w:lineRule="auto"/>
        <w:jc w:val="center"/>
        <w:rPr>
          <w:rFonts w:ascii="Arial" w:eastAsia="Times New Roman" w:hAnsi="Arial" w:cs="Arial"/>
          <w:b/>
          <w:sz w:val="32"/>
          <w:szCs w:val="32"/>
          <w:lang w:eastAsia="ar-SA"/>
        </w:rPr>
      </w:pPr>
    </w:p>
    <w:p w:rsidR="0098522E" w:rsidRDefault="0098522E" w:rsidP="001C596B">
      <w:pPr>
        <w:suppressAutoHyphens/>
        <w:spacing w:after="0" w:line="240" w:lineRule="auto"/>
        <w:jc w:val="center"/>
        <w:rPr>
          <w:rFonts w:ascii="Arial" w:eastAsia="Times New Roman" w:hAnsi="Arial" w:cs="Arial"/>
          <w:b/>
          <w:sz w:val="32"/>
          <w:szCs w:val="32"/>
          <w:lang w:eastAsia="ar-SA"/>
        </w:rPr>
      </w:pPr>
    </w:p>
    <w:p w:rsidR="001C596B" w:rsidRPr="001C596B" w:rsidRDefault="001C596B" w:rsidP="001C596B">
      <w:pPr>
        <w:suppressAutoHyphens/>
        <w:spacing w:after="0" w:line="240" w:lineRule="auto"/>
        <w:jc w:val="center"/>
        <w:rPr>
          <w:rFonts w:ascii="Arial" w:eastAsia="Times New Roman" w:hAnsi="Arial" w:cs="Arial"/>
          <w:b/>
          <w:i/>
          <w:sz w:val="32"/>
          <w:szCs w:val="32"/>
          <w:lang w:eastAsia="ar-SA"/>
        </w:rPr>
      </w:pPr>
      <w:r w:rsidRPr="001C596B">
        <w:rPr>
          <w:rFonts w:ascii="Arial" w:eastAsia="Times New Roman" w:hAnsi="Arial" w:cs="Arial"/>
          <w:b/>
          <w:sz w:val="32"/>
          <w:szCs w:val="32"/>
          <w:lang w:eastAsia="ar-SA"/>
        </w:rPr>
        <w:lastRenderedPageBreak/>
        <w:t>E</w:t>
      </w:r>
      <w:r>
        <w:rPr>
          <w:rFonts w:ascii="Arial" w:eastAsia="Times New Roman" w:hAnsi="Arial" w:cs="Arial"/>
          <w:b/>
          <w:sz w:val="32"/>
          <w:szCs w:val="32"/>
          <w:lang w:eastAsia="ar-SA"/>
        </w:rPr>
        <w:t>nglish II Honors</w:t>
      </w:r>
      <w:r w:rsidRPr="001C596B">
        <w:rPr>
          <w:rFonts w:ascii="Arial" w:eastAsia="Times New Roman" w:hAnsi="Arial" w:cs="Arial"/>
          <w:b/>
          <w:sz w:val="32"/>
          <w:szCs w:val="32"/>
          <w:lang w:eastAsia="ar-SA"/>
        </w:rPr>
        <w:t xml:space="preserve"> </w:t>
      </w:r>
      <w:r>
        <w:rPr>
          <w:rFonts w:ascii="Arial" w:eastAsia="Times New Roman" w:hAnsi="Arial" w:cs="Arial"/>
          <w:b/>
          <w:sz w:val="32"/>
          <w:szCs w:val="32"/>
          <w:lang w:eastAsia="ar-SA"/>
        </w:rPr>
        <w:t>Signature Page</w:t>
      </w:r>
    </w:p>
    <w:p w:rsidR="001C596B" w:rsidRPr="001C596B" w:rsidRDefault="001C596B" w:rsidP="001C596B">
      <w:pPr>
        <w:suppressAutoHyphens/>
        <w:spacing w:after="0" w:line="240" w:lineRule="auto"/>
        <w:jc w:val="center"/>
        <w:rPr>
          <w:rFonts w:ascii="Arial" w:eastAsia="Times New Roman" w:hAnsi="Arial" w:cs="Arial"/>
          <w:b/>
          <w:i/>
          <w:sz w:val="16"/>
          <w:szCs w:val="16"/>
          <w:lang w:eastAsia="ar-SA"/>
        </w:rPr>
      </w:pPr>
    </w:p>
    <w:p w:rsidR="001C596B" w:rsidRPr="001C596B" w:rsidRDefault="001C596B" w:rsidP="001C596B">
      <w:pPr>
        <w:suppressAutoHyphens/>
        <w:spacing w:after="0" w:line="240" w:lineRule="auto"/>
        <w:jc w:val="center"/>
        <w:rPr>
          <w:rFonts w:ascii="Arial" w:eastAsia="Times New Roman" w:hAnsi="Arial" w:cs="Arial"/>
          <w:b/>
          <w:sz w:val="16"/>
          <w:szCs w:val="16"/>
          <w:lang w:eastAsia="ar-SA"/>
        </w:rPr>
      </w:pPr>
      <w:r w:rsidRPr="001C596B">
        <w:rPr>
          <w:rFonts w:ascii="Arial" w:eastAsia="Times New Roman" w:hAnsi="Arial" w:cs="Arial"/>
          <w:b/>
          <w:sz w:val="28"/>
          <w:szCs w:val="28"/>
          <w:lang w:eastAsia="ar-SA"/>
        </w:rPr>
        <w:t xml:space="preserve">Instructor:  </w:t>
      </w:r>
    </w:p>
    <w:p w:rsidR="001C596B" w:rsidRPr="001C596B" w:rsidRDefault="001C596B" w:rsidP="001C596B">
      <w:pPr>
        <w:suppressAutoHyphens/>
        <w:spacing w:after="0" w:line="240" w:lineRule="auto"/>
        <w:jc w:val="center"/>
        <w:rPr>
          <w:rFonts w:ascii="Arial" w:eastAsia="Times New Roman" w:hAnsi="Arial" w:cs="Arial"/>
          <w:lang w:eastAsia="ar-SA"/>
        </w:rPr>
      </w:pPr>
      <w:r w:rsidRPr="001C596B">
        <w:rPr>
          <w:rFonts w:ascii="Arial" w:eastAsia="Times New Roman" w:hAnsi="Arial" w:cs="Arial"/>
          <w:lang w:eastAsia="ar-SA"/>
        </w:rPr>
        <w:t xml:space="preserve">I invite all parents or guardians to contact me directly, should you have any questions, concerns or would like to check on your student’s progress. Since I am in class during most of the day, the most efficient way to reach me is via email.  .  </w:t>
      </w:r>
    </w:p>
    <w:p w:rsidR="001C596B" w:rsidRPr="001C596B" w:rsidRDefault="001C596B" w:rsidP="001C596B">
      <w:pPr>
        <w:suppressAutoHyphens/>
        <w:spacing w:after="0" w:line="240" w:lineRule="auto"/>
        <w:rPr>
          <w:rFonts w:ascii="Arial" w:eastAsia="Times New Roman" w:hAnsi="Arial" w:cs="Arial"/>
          <w:b/>
          <w:sz w:val="16"/>
          <w:szCs w:val="16"/>
          <w:lang w:eastAsia="ar-SA"/>
        </w:rPr>
      </w:pPr>
    </w:p>
    <w:p w:rsidR="001C596B" w:rsidRPr="001C596B" w:rsidRDefault="001C596B" w:rsidP="001C596B">
      <w:pPr>
        <w:suppressAutoHyphens/>
        <w:spacing w:after="0" w:line="240" w:lineRule="auto"/>
        <w:jc w:val="center"/>
        <w:rPr>
          <w:rFonts w:ascii="Arial" w:eastAsia="Times New Roman" w:hAnsi="Arial" w:cs="Arial"/>
          <w:lang w:eastAsia="ar-SA"/>
        </w:rPr>
      </w:pPr>
      <w:r w:rsidRPr="001C596B">
        <w:rPr>
          <w:rFonts w:ascii="Arial" w:eastAsia="Times New Roman" w:hAnsi="Arial" w:cs="Arial"/>
          <w:lang w:eastAsia="ar-SA"/>
        </w:rPr>
        <w:t>**********************************************************************</w:t>
      </w:r>
    </w:p>
    <w:p w:rsidR="001C596B" w:rsidRPr="001C596B" w:rsidRDefault="001C596B" w:rsidP="001C596B">
      <w:pPr>
        <w:suppressAutoHyphens/>
        <w:spacing w:after="0" w:line="240" w:lineRule="auto"/>
        <w:rPr>
          <w:rFonts w:ascii="Arial" w:eastAsia="Times New Roman" w:hAnsi="Arial" w:cs="Arial"/>
          <w:b/>
          <w:lang w:eastAsia="ar-SA"/>
        </w:rPr>
      </w:pPr>
    </w:p>
    <w:p w:rsidR="001C596B" w:rsidRPr="001C596B" w:rsidRDefault="001C596B" w:rsidP="001C596B">
      <w:pPr>
        <w:suppressAutoHyphens/>
        <w:spacing w:after="0" w:line="240" w:lineRule="auto"/>
        <w:jc w:val="center"/>
        <w:rPr>
          <w:rFonts w:ascii="Arial Narrow" w:eastAsia="Times New Roman" w:hAnsi="Arial Narrow" w:cs="Times New Roman"/>
          <w:b/>
          <w:lang w:eastAsia="ar-SA"/>
        </w:rPr>
      </w:pPr>
      <w:r w:rsidRPr="001C596B">
        <w:rPr>
          <w:rFonts w:ascii="Arial Narrow" w:eastAsia="Times New Roman" w:hAnsi="Arial Narrow" w:cs="Times New Roman"/>
          <w:b/>
          <w:lang w:eastAsia="ar-SA"/>
        </w:rPr>
        <w:t>I ACKNOWLEDGE THAT I HAVE RECEIVED THE SOPHOMORE ENGLISH SYLLABUS</w:t>
      </w:r>
    </w:p>
    <w:p w:rsidR="001C596B" w:rsidRPr="001C596B" w:rsidRDefault="001C596B" w:rsidP="001C596B">
      <w:pPr>
        <w:suppressAutoHyphens/>
        <w:spacing w:after="0" w:line="240" w:lineRule="auto"/>
        <w:jc w:val="center"/>
        <w:rPr>
          <w:rFonts w:ascii="Arial Narrow" w:eastAsia="Times New Roman" w:hAnsi="Arial Narrow" w:cs="Times New Roman"/>
          <w:b/>
          <w:lang w:eastAsia="ar-SA"/>
        </w:rPr>
      </w:pPr>
      <w:r w:rsidRPr="001C596B">
        <w:rPr>
          <w:rFonts w:ascii="Arial Narrow" w:eastAsia="Times New Roman" w:hAnsi="Arial Narrow" w:cs="Times New Roman"/>
          <w:b/>
          <w:lang w:eastAsia="ar-SA"/>
        </w:rPr>
        <w:t xml:space="preserve">AND AGREE TO THE TERMS. </w:t>
      </w:r>
    </w:p>
    <w:p w:rsidR="001C596B" w:rsidRPr="001C596B" w:rsidRDefault="001C596B" w:rsidP="001C596B">
      <w:pPr>
        <w:suppressAutoHyphens/>
        <w:spacing w:after="0" w:line="240" w:lineRule="auto"/>
        <w:jc w:val="center"/>
        <w:rPr>
          <w:rFonts w:ascii="Arial Narrow" w:eastAsia="Times New Roman" w:hAnsi="Arial Narrow" w:cs="Times New Roman"/>
          <w:b/>
          <w:sz w:val="20"/>
          <w:szCs w:val="20"/>
          <w:lang w:eastAsia="ar-SA"/>
        </w:rPr>
      </w:pPr>
      <w:r w:rsidRPr="001C596B">
        <w:rPr>
          <w:rFonts w:ascii="Arial Narrow" w:eastAsia="Times New Roman" w:hAnsi="Arial Narrow" w:cs="Times New Roman"/>
          <w:b/>
          <w:sz w:val="20"/>
          <w:szCs w:val="20"/>
          <w:lang w:eastAsia="ar-SA"/>
        </w:rPr>
        <w:t>(We reserve the right to modify these guidelines as needed to ensure an optimal learning environment for all.)</w:t>
      </w:r>
    </w:p>
    <w:p w:rsidR="001C596B" w:rsidRPr="001C596B" w:rsidRDefault="001C596B" w:rsidP="001C596B">
      <w:pPr>
        <w:suppressAutoHyphens/>
        <w:spacing w:after="0" w:line="240" w:lineRule="auto"/>
        <w:jc w:val="center"/>
        <w:rPr>
          <w:rFonts w:ascii="Arial Narrow" w:eastAsia="Times New Roman" w:hAnsi="Arial Narrow" w:cs="Times New Roman"/>
          <w:b/>
          <w:sz w:val="12"/>
          <w:szCs w:val="12"/>
          <w:lang w:eastAsia="ar-SA"/>
        </w:rPr>
      </w:pPr>
    </w:p>
    <w:p w:rsidR="001C596B" w:rsidRPr="001C596B" w:rsidRDefault="001C596B" w:rsidP="001C596B">
      <w:pPr>
        <w:suppressAutoHyphens/>
        <w:spacing w:after="0" w:line="240" w:lineRule="auto"/>
        <w:jc w:val="center"/>
        <w:rPr>
          <w:rFonts w:ascii="Arial Narrow" w:eastAsia="Times New Roman" w:hAnsi="Arial Narrow" w:cs="Times New Roman"/>
          <w:b/>
          <w:sz w:val="20"/>
          <w:szCs w:val="20"/>
          <w:lang w:eastAsia="ar-SA"/>
        </w:rPr>
      </w:pPr>
    </w:p>
    <w:p w:rsidR="001C596B" w:rsidRPr="001C596B" w:rsidRDefault="001C596B" w:rsidP="001C596B">
      <w:pPr>
        <w:suppressAutoHyphens/>
        <w:spacing w:after="0" w:line="240" w:lineRule="auto"/>
        <w:jc w:val="center"/>
        <w:rPr>
          <w:rFonts w:ascii="Arial Narrow" w:eastAsia="Times New Roman" w:hAnsi="Arial Narrow" w:cs="Times New Roman"/>
          <w:b/>
          <w:sz w:val="20"/>
          <w:szCs w:val="20"/>
          <w:lang w:eastAsia="ar-SA"/>
        </w:rPr>
      </w:pPr>
      <w:r w:rsidRPr="001C596B">
        <w:rPr>
          <w:rFonts w:ascii="Arial Narrow" w:eastAsia="Times New Roman" w:hAnsi="Arial Narrow" w:cs="Times New Roman"/>
          <w:b/>
          <w:sz w:val="20"/>
          <w:szCs w:val="20"/>
          <w:lang w:eastAsia="ar-SA"/>
        </w:rPr>
        <w:t xml:space="preserve">________________________________________ </w:t>
      </w:r>
      <w:r w:rsidRPr="001C596B">
        <w:rPr>
          <w:rFonts w:ascii="Arial Narrow" w:eastAsia="Times New Roman" w:hAnsi="Arial Narrow" w:cs="Times New Roman"/>
          <w:b/>
          <w:sz w:val="20"/>
          <w:szCs w:val="20"/>
          <w:lang w:eastAsia="ar-SA"/>
        </w:rPr>
        <w:tab/>
        <w:t>Class Period:  _______</w:t>
      </w:r>
    </w:p>
    <w:p w:rsidR="001C596B" w:rsidRPr="001C596B" w:rsidRDefault="001C596B" w:rsidP="001C596B">
      <w:pPr>
        <w:suppressAutoHyphens/>
        <w:spacing w:after="0" w:line="240" w:lineRule="auto"/>
        <w:ind w:left="1440" w:firstLine="720"/>
        <w:rPr>
          <w:rFonts w:ascii="Arial Narrow" w:eastAsia="Times New Roman" w:hAnsi="Arial Narrow" w:cs="Times New Roman"/>
          <w:b/>
          <w:sz w:val="20"/>
          <w:szCs w:val="20"/>
          <w:lang w:eastAsia="ar-SA"/>
        </w:rPr>
      </w:pPr>
      <w:r w:rsidRPr="001C596B">
        <w:rPr>
          <w:rFonts w:ascii="Arial Narrow" w:eastAsia="Times New Roman" w:hAnsi="Arial Narrow" w:cs="Times New Roman"/>
          <w:b/>
          <w:sz w:val="20"/>
          <w:szCs w:val="20"/>
          <w:lang w:eastAsia="ar-SA"/>
        </w:rPr>
        <w:t xml:space="preserve">              (Print Student’s Name) </w:t>
      </w:r>
    </w:p>
    <w:p w:rsidR="001C596B" w:rsidRPr="001C596B" w:rsidRDefault="001C596B" w:rsidP="001C596B">
      <w:pPr>
        <w:suppressAutoHyphens/>
        <w:spacing w:after="0" w:line="240" w:lineRule="auto"/>
        <w:rPr>
          <w:rFonts w:ascii="Arial Narrow" w:eastAsia="Times New Roman" w:hAnsi="Arial Narrow" w:cs="Times New Roman"/>
          <w:lang w:eastAsia="ar-SA"/>
        </w:rPr>
      </w:pPr>
    </w:p>
    <w:p w:rsidR="001C596B" w:rsidRPr="001C596B" w:rsidRDefault="001C596B" w:rsidP="001C596B">
      <w:pPr>
        <w:suppressAutoHyphens/>
        <w:spacing w:after="0" w:line="240" w:lineRule="auto"/>
        <w:jc w:val="center"/>
        <w:rPr>
          <w:rFonts w:ascii="Arial Narrow" w:eastAsia="Times New Roman" w:hAnsi="Arial Narrow" w:cs="Times New Roman"/>
          <w:lang w:eastAsia="ar-SA"/>
        </w:rPr>
      </w:pPr>
    </w:p>
    <w:p w:rsidR="001C596B" w:rsidRPr="001C596B" w:rsidRDefault="001C596B" w:rsidP="001C596B">
      <w:pPr>
        <w:suppressAutoHyphens/>
        <w:spacing w:after="0" w:line="240" w:lineRule="auto"/>
        <w:rPr>
          <w:rFonts w:ascii="Arial Narrow" w:eastAsia="Times New Roman" w:hAnsi="Arial Narrow" w:cs="Times New Roman"/>
          <w:lang w:eastAsia="ar-SA"/>
        </w:rPr>
      </w:pPr>
      <w:r w:rsidRPr="001C596B">
        <w:rPr>
          <w:rFonts w:ascii="Arial Narrow" w:eastAsia="Times New Roman" w:hAnsi="Arial Narrow" w:cs="Times New Roman"/>
          <w:lang w:eastAsia="ar-SA"/>
        </w:rPr>
        <w:t>______________________________________</w:t>
      </w:r>
      <w:r w:rsidRPr="001C596B">
        <w:rPr>
          <w:rFonts w:ascii="Arial Narrow" w:eastAsia="Times New Roman" w:hAnsi="Arial Narrow" w:cs="Times New Roman"/>
          <w:lang w:eastAsia="ar-SA"/>
        </w:rPr>
        <w:tab/>
      </w:r>
      <w:r w:rsidRPr="001C596B">
        <w:rPr>
          <w:rFonts w:ascii="Arial Narrow" w:eastAsia="Times New Roman" w:hAnsi="Arial Narrow" w:cs="Times New Roman"/>
          <w:lang w:eastAsia="ar-SA"/>
        </w:rPr>
        <w:tab/>
        <w:t>_________________</w:t>
      </w:r>
    </w:p>
    <w:p w:rsidR="001C596B" w:rsidRPr="001C596B" w:rsidRDefault="001C596B" w:rsidP="001C596B">
      <w:pPr>
        <w:suppressAutoHyphens/>
        <w:spacing w:after="0" w:line="240" w:lineRule="auto"/>
        <w:rPr>
          <w:rFonts w:ascii="Arial Narrow" w:eastAsia="Times New Roman" w:hAnsi="Arial Narrow" w:cs="Times New Roman"/>
          <w:lang w:eastAsia="ar-SA"/>
        </w:rPr>
      </w:pPr>
      <w:r w:rsidRPr="001C596B">
        <w:rPr>
          <w:rFonts w:ascii="Arial Narrow" w:eastAsia="Times New Roman" w:hAnsi="Arial Narrow" w:cs="Times New Roman"/>
          <w:lang w:eastAsia="ar-SA"/>
        </w:rPr>
        <w:t>(Student Signature)</w:t>
      </w:r>
      <w:r w:rsidRPr="001C596B">
        <w:rPr>
          <w:rFonts w:ascii="Arial Narrow" w:eastAsia="Times New Roman" w:hAnsi="Arial Narrow" w:cs="Times New Roman"/>
          <w:lang w:eastAsia="ar-SA"/>
        </w:rPr>
        <w:tab/>
      </w:r>
      <w:r w:rsidRPr="001C596B">
        <w:rPr>
          <w:rFonts w:ascii="Arial Narrow" w:eastAsia="Times New Roman" w:hAnsi="Arial Narrow" w:cs="Times New Roman"/>
          <w:lang w:eastAsia="ar-SA"/>
        </w:rPr>
        <w:tab/>
      </w:r>
      <w:r w:rsidRPr="001C596B">
        <w:rPr>
          <w:rFonts w:ascii="Arial Narrow" w:eastAsia="Times New Roman" w:hAnsi="Arial Narrow" w:cs="Times New Roman"/>
          <w:lang w:eastAsia="ar-SA"/>
        </w:rPr>
        <w:tab/>
      </w:r>
      <w:r w:rsidRPr="001C596B">
        <w:rPr>
          <w:rFonts w:ascii="Arial Narrow" w:eastAsia="Times New Roman" w:hAnsi="Arial Narrow" w:cs="Times New Roman"/>
          <w:lang w:eastAsia="ar-SA"/>
        </w:rPr>
        <w:tab/>
      </w:r>
      <w:r w:rsidRPr="001C596B">
        <w:rPr>
          <w:rFonts w:ascii="Arial Narrow" w:eastAsia="Times New Roman" w:hAnsi="Arial Narrow" w:cs="Times New Roman"/>
          <w:lang w:eastAsia="ar-SA"/>
        </w:rPr>
        <w:tab/>
        <w:t>(Date)</w:t>
      </w:r>
    </w:p>
    <w:p w:rsidR="001C596B" w:rsidRPr="001C596B" w:rsidRDefault="001C596B" w:rsidP="001C596B">
      <w:pPr>
        <w:suppressAutoHyphens/>
        <w:spacing w:after="0" w:line="240" w:lineRule="auto"/>
        <w:rPr>
          <w:rFonts w:ascii="Arial Narrow" w:eastAsia="Times New Roman" w:hAnsi="Arial Narrow" w:cs="Times New Roman"/>
          <w:lang w:eastAsia="ar-SA"/>
        </w:rPr>
      </w:pPr>
    </w:p>
    <w:p w:rsidR="001C596B" w:rsidRPr="001C596B" w:rsidRDefault="001C596B" w:rsidP="001C596B">
      <w:pPr>
        <w:suppressAutoHyphens/>
        <w:spacing w:after="0" w:line="240" w:lineRule="auto"/>
        <w:rPr>
          <w:rFonts w:ascii="Arial Narrow" w:eastAsia="Times New Roman" w:hAnsi="Arial Narrow" w:cs="Times New Roman"/>
          <w:lang w:eastAsia="ar-SA"/>
        </w:rPr>
      </w:pPr>
      <w:r w:rsidRPr="001C596B">
        <w:rPr>
          <w:rFonts w:ascii="Arial Narrow" w:eastAsia="Times New Roman" w:hAnsi="Arial Narrow" w:cs="Times New Roman"/>
          <w:lang w:eastAsia="ar-SA"/>
        </w:rPr>
        <w:t xml:space="preserve">_______________________________      _________________________________    </w:t>
      </w:r>
      <w:r w:rsidRPr="001C596B">
        <w:rPr>
          <w:rFonts w:ascii="Arial Narrow" w:eastAsia="Times New Roman" w:hAnsi="Arial Narrow" w:cs="Times New Roman"/>
          <w:lang w:eastAsia="ar-SA"/>
        </w:rPr>
        <w:tab/>
        <w:t>_________________</w:t>
      </w:r>
    </w:p>
    <w:p w:rsidR="001C596B" w:rsidRPr="001C596B" w:rsidRDefault="001C596B" w:rsidP="001C596B">
      <w:pPr>
        <w:suppressAutoHyphens/>
        <w:spacing w:after="0" w:line="240" w:lineRule="auto"/>
        <w:rPr>
          <w:rFonts w:ascii="Arial Narrow" w:eastAsia="Times New Roman" w:hAnsi="Arial Narrow" w:cs="Times New Roman"/>
          <w:lang w:eastAsia="ar-SA"/>
        </w:rPr>
      </w:pPr>
      <w:r w:rsidRPr="001C596B">
        <w:rPr>
          <w:rFonts w:ascii="Arial Narrow" w:eastAsia="Times New Roman" w:hAnsi="Arial Narrow" w:cs="Times New Roman"/>
          <w:lang w:eastAsia="ar-SA"/>
        </w:rPr>
        <w:t xml:space="preserve">(Print Parent’s </w:t>
      </w:r>
      <w:proofErr w:type="gramStart"/>
      <w:r w:rsidR="0098522E" w:rsidRPr="001C596B">
        <w:rPr>
          <w:rFonts w:ascii="Arial Narrow" w:eastAsia="Times New Roman" w:hAnsi="Arial Narrow" w:cs="Times New Roman"/>
          <w:lang w:eastAsia="ar-SA"/>
        </w:rPr>
        <w:t xml:space="preserve">Name)  </w:t>
      </w:r>
      <w:r w:rsidRPr="001C596B">
        <w:rPr>
          <w:rFonts w:ascii="Arial Narrow" w:eastAsia="Times New Roman" w:hAnsi="Arial Narrow" w:cs="Times New Roman"/>
          <w:lang w:eastAsia="ar-SA"/>
        </w:rPr>
        <w:t xml:space="preserve"> </w:t>
      </w:r>
      <w:proofErr w:type="gramEnd"/>
      <w:r w:rsidRPr="001C596B">
        <w:rPr>
          <w:rFonts w:ascii="Arial Narrow" w:eastAsia="Times New Roman" w:hAnsi="Arial Narrow" w:cs="Times New Roman"/>
          <w:lang w:eastAsia="ar-SA"/>
        </w:rPr>
        <w:t xml:space="preserve"> </w:t>
      </w:r>
      <w:r w:rsidRPr="001C596B">
        <w:rPr>
          <w:rFonts w:ascii="Arial Narrow" w:eastAsia="Times New Roman" w:hAnsi="Arial Narrow" w:cs="Times New Roman"/>
          <w:lang w:eastAsia="ar-SA"/>
        </w:rPr>
        <w:tab/>
      </w:r>
      <w:bookmarkStart w:id="0" w:name="_GoBack"/>
      <w:bookmarkEnd w:id="0"/>
      <w:r w:rsidRPr="001C596B">
        <w:rPr>
          <w:rFonts w:ascii="Arial Narrow" w:eastAsia="Times New Roman" w:hAnsi="Arial Narrow" w:cs="Times New Roman"/>
          <w:lang w:eastAsia="ar-SA"/>
        </w:rPr>
        <w:tab/>
      </w:r>
      <w:r w:rsidRPr="001C596B">
        <w:rPr>
          <w:rFonts w:ascii="Arial Narrow" w:eastAsia="Times New Roman" w:hAnsi="Arial Narrow" w:cs="Times New Roman"/>
          <w:lang w:eastAsia="ar-SA"/>
        </w:rPr>
        <w:tab/>
        <w:t xml:space="preserve">          (Parent’s Signature)</w:t>
      </w:r>
      <w:r w:rsidRPr="001C596B">
        <w:rPr>
          <w:rFonts w:ascii="Arial Narrow" w:eastAsia="Times New Roman" w:hAnsi="Arial Narrow" w:cs="Times New Roman"/>
          <w:lang w:eastAsia="ar-SA"/>
        </w:rPr>
        <w:tab/>
      </w:r>
      <w:r w:rsidRPr="001C596B">
        <w:rPr>
          <w:rFonts w:ascii="Arial Narrow" w:eastAsia="Times New Roman" w:hAnsi="Arial Narrow" w:cs="Times New Roman"/>
          <w:lang w:eastAsia="ar-SA"/>
        </w:rPr>
        <w:tab/>
        <w:t xml:space="preserve">                (Date)</w:t>
      </w:r>
    </w:p>
    <w:p w:rsidR="001C596B" w:rsidRPr="001C596B" w:rsidRDefault="001C596B" w:rsidP="001C596B">
      <w:pPr>
        <w:suppressAutoHyphens/>
        <w:spacing w:after="0" w:line="240" w:lineRule="auto"/>
        <w:rPr>
          <w:rFonts w:ascii="Arial Narrow" w:eastAsia="Times New Roman" w:hAnsi="Arial Narrow" w:cs="Times New Roman"/>
          <w:lang w:eastAsia="ar-SA"/>
        </w:rPr>
      </w:pPr>
      <w:r w:rsidRPr="001C596B">
        <w:rPr>
          <w:rFonts w:ascii="Arial Narrow" w:eastAsia="Times New Roman" w:hAnsi="Arial Narrow" w:cs="Times New Roman"/>
          <w:lang w:eastAsia="ar-SA"/>
        </w:rPr>
        <w:tab/>
      </w:r>
      <w:r w:rsidRPr="001C596B">
        <w:rPr>
          <w:rFonts w:ascii="Arial Narrow" w:eastAsia="Times New Roman" w:hAnsi="Arial Narrow" w:cs="Times New Roman"/>
          <w:lang w:eastAsia="ar-SA"/>
        </w:rPr>
        <w:tab/>
      </w:r>
      <w:r w:rsidRPr="001C596B">
        <w:rPr>
          <w:rFonts w:ascii="Arial Narrow" w:eastAsia="Times New Roman" w:hAnsi="Arial Narrow" w:cs="Times New Roman"/>
          <w:lang w:eastAsia="ar-SA"/>
        </w:rPr>
        <w:tab/>
      </w:r>
    </w:p>
    <w:p w:rsidR="001C596B" w:rsidRPr="001C596B" w:rsidRDefault="001C596B" w:rsidP="001C596B">
      <w:pPr>
        <w:suppressAutoHyphens/>
        <w:spacing w:after="0" w:line="240" w:lineRule="auto"/>
        <w:rPr>
          <w:rFonts w:ascii="Arial Narrow" w:eastAsia="Times New Roman" w:hAnsi="Arial Narrow" w:cs="Times New Roman"/>
          <w:sz w:val="32"/>
          <w:szCs w:val="32"/>
          <w:lang w:eastAsia="ar-SA"/>
        </w:rPr>
      </w:pPr>
    </w:p>
    <w:p w:rsidR="001C596B" w:rsidRPr="001C596B" w:rsidRDefault="001C596B" w:rsidP="001C596B">
      <w:pPr>
        <w:suppressAutoHyphens/>
        <w:spacing w:after="0" w:line="360" w:lineRule="auto"/>
        <w:rPr>
          <w:rFonts w:ascii="Arial Narrow" w:eastAsia="Times New Roman" w:hAnsi="Arial Narrow" w:cs="Times New Roman"/>
          <w:sz w:val="20"/>
          <w:szCs w:val="20"/>
          <w:lang w:eastAsia="ar-SA"/>
        </w:rPr>
      </w:pPr>
      <w:r w:rsidRPr="001C596B">
        <w:rPr>
          <w:rFonts w:ascii="Arial Narrow" w:eastAsia="Times New Roman" w:hAnsi="Arial Narrow" w:cs="Times New Roman"/>
          <w:sz w:val="20"/>
          <w:szCs w:val="20"/>
          <w:lang w:eastAsia="ar-SA"/>
        </w:rPr>
        <w:t xml:space="preserve">Student E-mail: </w:t>
      </w:r>
      <w:r w:rsidRPr="001C596B">
        <w:rPr>
          <w:rFonts w:ascii="Arial Narrow" w:eastAsia="Times New Roman" w:hAnsi="Arial Narrow" w:cs="Times New Roman"/>
          <w:sz w:val="20"/>
          <w:szCs w:val="20"/>
          <w:lang w:eastAsia="ar-SA"/>
        </w:rPr>
        <w:tab/>
        <w:t>___________________________________</w:t>
      </w:r>
    </w:p>
    <w:p w:rsidR="001C596B" w:rsidRPr="001C596B" w:rsidRDefault="001C596B" w:rsidP="001C596B">
      <w:pPr>
        <w:suppressAutoHyphens/>
        <w:spacing w:after="0" w:line="360" w:lineRule="auto"/>
        <w:rPr>
          <w:rFonts w:ascii="Arial Narrow" w:eastAsia="Times New Roman" w:hAnsi="Arial Narrow" w:cs="Times New Roman"/>
          <w:sz w:val="20"/>
          <w:szCs w:val="20"/>
          <w:lang w:eastAsia="ar-SA"/>
        </w:rPr>
      </w:pPr>
      <w:r w:rsidRPr="001C596B">
        <w:rPr>
          <w:rFonts w:ascii="Arial Narrow" w:eastAsia="Times New Roman" w:hAnsi="Arial Narrow" w:cs="Times New Roman"/>
          <w:sz w:val="20"/>
          <w:szCs w:val="20"/>
          <w:lang w:eastAsia="ar-SA"/>
        </w:rPr>
        <w:t xml:space="preserve">Parent E-mail: </w:t>
      </w:r>
      <w:r w:rsidRPr="001C596B">
        <w:rPr>
          <w:rFonts w:ascii="Arial Narrow" w:eastAsia="Times New Roman" w:hAnsi="Arial Narrow" w:cs="Times New Roman"/>
          <w:sz w:val="20"/>
          <w:szCs w:val="20"/>
          <w:lang w:eastAsia="ar-SA"/>
        </w:rPr>
        <w:tab/>
        <w:t>___________________________________ (Home/Work)-please circle</w:t>
      </w:r>
    </w:p>
    <w:p w:rsidR="001C596B" w:rsidRPr="001C596B" w:rsidRDefault="001C596B" w:rsidP="001C596B">
      <w:pPr>
        <w:suppressAutoHyphens/>
        <w:spacing w:after="0" w:line="360" w:lineRule="auto"/>
        <w:rPr>
          <w:rFonts w:ascii="Arial Narrow" w:eastAsia="Times New Roman" w:hAnsi="Arial Narrow" w:cs="Times New Roman"/>
          <w:sz w:val="20"/>
          <w:szCs w:val="20"/>
          <w:lang w:eastAsia="ar-SA"/>
        </w:rPr>
      </w:pPr>
      <w:r w:rsidRPr="001C596B">
        <w:rPr>
          <w:rFonts w:ascii="Arial Narrow" w:eastAsia="Times New Roman" w:hAnsi="Arial Narrow" w:cs="Times New Roman"/>
          <w:sz w:val="20"/>
          <w:szCs w:val="20"/>
          <w:lang w:eastAsia="ar-SA"/>
        </w:rPr>
        <w:t xml:space="preserve">Parent </w:t>
      </w:r>
      <w:r w:rsidRPr="001C596B">
        <w:rPr>
          <w:rFonts w:ascii="Arial Narrow" w:eastAsia="Times New Roman" w:hAnsi="Arial Narrow" w:cs="Times New Roman"/>
          <w:b/>
          <w:sz w:val="20"/>
          <w:szCs w:val="20"/>
          <w:u w:val="single"/>
          <w:lang w:eastAsia="ar-SA"/>
        </w:rPr>
        <w:t>Daytime</w:t>
      </w:r>
      <w:r w:rsidRPr="001C596B">
        <w:rPr>
          <w:rFonts w:ascii="Arial Narrow" w:eastAsia="Times New Roman" w:hAnsi="Arial Narrow" w:cs="Times New Roman"/>
          <w:sz w:val="20"/>
          <w:szCs w:val="20"/>
          <w:lang w:eastAsia="ar-SA"/>
        </w:rPr>
        <w:t xml:space="preserve"> Phone: __________________________________(Cell/Work/Home)-please circle</w:t>
      </w:r>
    </w:p>
    <w:p w:rsidR="001C596B" w:rsidRPr="001C596B" w:rsidRDefault="001C596B" w:rsidP="001C596B">
      <w:pPr>
        <w:suppressAutoHyphens/>
        <w:spacing w:after="0" w:line="360" w:lineRule="auto"/>
        <w:rPr>
          <w:rFonts w:ascii="Arial Narrow" w:eastAsia="Times New Roman" w:hAnsi="Arial Narrow" w:cs="Times New Roman"/>
          <w:sz w:val="12"/>
          <w:szCs w:val="12"/>
          <w:lang w:eastAsia="ar-SA"/>
        </w:rPr>
      </w:pPr>
    </w:p>
    <w:p w:rsidR="001C596B" w:rsidRPr="001C596B" w:rsidRDefault="001C596B" w:rsidP="001C596B">
      <w:pPr>
        <w:suppressAutoHyphens/>
        <w:spacing w:after="0" w:line="360" w:lineRule="auto"/>
        <w:rPr>
          <w:rFonts w:ascii="Arial Narrow" w:eastAsia="Times New Roman" w:hAnsi="Arial Narrow" w:cs="Times New Roman"/>
          <w:b/>
          <w:sz w:val="20"/>
          <w:szCs w:val="20"/>
          <w:lang w:eastAsia="ar-SA"/>
        </w:rPr>
      </w:pPr>
      <w:r w:rsidRPr="001C596B">
        <w:rPr>
          <w:rFonts w:ascii="Arial Narrow" w:eastAsia="Times New Roman" w:hAnsi="Arial Narrow" w:cs="Times New Roman"/>
          <w:noProof/>
          <w:sz w:val="20"/>
          <w:szCs w:val="20"/>
        </w:rPr>
        <mc:AlternateContent>
          <mc:Choice Requires="wps">
            <w:drawing>
              <wp:anchor distT="0" distB="0" distL="114300" distR="114300" simplePos="0" relativeHeight="251661312" behindDoc="0" locked="0" layoutInCell="1" allowOverlap="1" wp14:anchorId="36A55417" wp14:editId="7F97C806">
                <wp:simplePos x="0" y="0"/>
                <wp:positionH relativeFrom="column">
                  <wp:posOffset>85725</wp:posOffset>
                </wp:positionH>
                <wp:positionV relativeFrom="paragraph">
                  <wp:posOffset>205740</wp:posOffset>
                </wp:positionV>
                <wp:extent cx="228600" cy="228600"/>
                <wp:effectExtent l="0" t="0" r="19050"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F1E433" id="Rectangle 4" o:spid="_x0000_s1026" style="position:absolute;margin-left:6.75pt;margin-top:16.2pt;width: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"/>
            </w:pict>
          </mc:Fallback>
        </mc:AlternateContent>
      </w:r>
      <w:r w:rsidRPr="001C596B">
        <w:rPr>
          <w:rFonts w:ascii="Arial Narrow" w:eastAsia="Times New Roman" w:hAnsi="Arial Narrow" w:cs="Times New Roman"/>
          <w:noProof/>
          <w:sz w:val="20"/>
          <w:szCs w:val="20"/>
        </w:rPr>
        <mc:AlternateContent>
          <mc:Choice Requires="wps">
            <w:drawing>
              <wp:anchor distT="0" distB="0" distL="114300" distR="114300" simplePos="0" relativeHeight="251660288" behindDoc="0" locked="0" layoutInCell="1" allowOverlap="1" wp14:anchorId="7CE18DEE" wp14:editId="740ED81F">
                <wp:simplePos x="0" y="0"/>
                <wp:positionH relativeFrom="column">
                  <wp:posOffset>2428875</wp:posOffset>
                </wp:positionH>
                <wp:positionV relativeFrom="paragraph">
                  <wp:posOffset>205740</wp:posOffset>
                </wp:positionV>
                <wp:extent cx="228600" cy="228600"/>
                <wp:effectExtent l="0" t="0" r="19050"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337204" id="Rectangle 3" o:spid="_x0000_s1026" style="position:absolute;margin-left:191.25pt;margin-top:16.2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"/>
            </w:pict>
          </mc:Fallback>
        </mc:AlternateContent>
      </w:r>
      <w:r w:rsidRPr="001C596B">
        <w:rPr>
          <w:rFonts w:ascii="Arial Narrow" w:eastAsia="Times New Roman" w:hAnsi="Arial Narrow" w:cs="Times New Roman"/>
          <w:b/>
          <w:sz w:val="20"/>
          <w:szCs w:val="20"/>
          <w:lang w:eastAsia="ar-SA"/>
        </w:rPr>
        <w:t xml:space="preserve">Preferred Mode of Contact: </w:t>
      </w:r>
      <w:r w:rsidRPr="001C596B">
        <w:rPr>
          <w:rFonts w:ascii="Arial Narrow" w:eastAsia="Times New Roman" w:hAnsi="Arial Narrow" w:cs="Times New Roman"/>
          <w:noProof/>
          <w:sz w:val="20"/>
          <w:szCs w:val="20"/>
        </w:rPr>
        <mc:AlternateContent>
          <mc:Choice Requires="wps">
            <w:drawing>
              <wp:anchor distT="0" distB="0" distL="114300" distR="114300" simplePos="0" relativeHeight="251659264" behindDoc="0" locked="0" layoutInCell="1" allowOverlap="1" wp14:anchorId="7886166B" wp14:editId="4B16FC22">
                <wp:simplePos x="0" y="0"/>
                <wp:positionH relativeFrom="column">
                  <wp:posOffset>1143000</wp:posOffset>
                </wp:positionH>
                <wp:positionV relativeFrom="paragraph">
                  <wp:posOffset>205740</wp:posOffset>
                </wp:positionV>
                <wp:extent cx="228600" cy="228600"/>
                <wp:effectExtent l="0" t="0" r="1905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A64545" id="Rectangle 2" o:spid="_x0000_s1026" style="position:absolute;margin-left:90pt;margin-top:16.2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"/>
            </w:pict>
          </mc:Fallback>
        </mc:AlternateContent>
      </w:r>
    </w:p>
    <w:p w:rsidR="001C596B" w:rsidRPr="001C596B" w:rsidRDefault="001C596B" w:rsidP="001C596B">
      <w:pPr>
        <w:suppressAutoHyphens/>
        <w:spacing w:after="0" w:line="360" w:lineRule="auto"/>
        <w:rPr>
          <w:rFonts w:ascii="Arial Narrow" w:eastAsia="Times New Roman" w:hAnsi="Arial Narrow" w:cs="Times New Roman"/>
          <w:sz w:val="20"/>
          <w:szCs w:val="20"/>
          <w:lang w:eastAsia="ar-SA"/>
        </w:rPr>
      </w:pPr>
      <w:r w:rsidRPr="001C596B">
        <w:rPr>
          <w:rFonts w:ascii="Arial Narrow" w:eastAsia="Times New Roman" w:hAnsi="Arial Narrow" w:cs="Times New Roman"/>
          <w:sz w:val="20"/>
          <w:szCs w:val="20"/>
          <w:lang w:eastAsia="ar-SA"/>
        </w:rPr>
        <w:t xml:space="preserve">            E-mail</w:t>
      </w:r>
      <w:r w:rsidRPr="001C596B">
        <w:rPr>
          <w:rFonts w:ascii="Arial Narrow" w:eastAsia="Times New Roman" w:hAnsi="Arial Narrow" w:cs="Times New Roman"/>
          <w:sz w:val="20"/>
          <w:szCs w:val="20"/>
          <w:lang w:eastAsia="ar-SA"/>
        </w:rPr>
        <w:tab/>
      </w:r>
      <w:r w:rsidRPr="001C596B">
        <w:rPr>
          <w:rFonts w:ascii="Arial Narrow" w:eastAsia="Times New Roman" w:hAnsi="Arial Narrow" w:cs="Times New Roman"/>
          <w:sz w:val="20"/>
          <w:szCs w:val="20"/>
          <w:lang w:eastAsia="ar-SA"/>
        </w:rPr>
        <w:tab/>
        <w:t xml:space="preserve"> Daytime Phone</w:t>
      </w:r>
      <w:r w:rsidRPr="001C596B">
        <w:rPr>
          <w:rFonts w:ascii="Arial Narrow" w:eastAsia="Times New Roman" w:hAnsi="Arial Narrow" w:cs="Times New Roman"/>
          <w:sz w:val="20"/>
          <w:szCs w:val="20"/>
          <w:lang w:eastAsia="ar-SA"/>
        </w:rPr>
        <w:tab/>
        <w:t xml:space="preserve">              Other: ___________________________________</w:t>
      </w:r>
    </w:p>
    <w:p w:rsidR="001C596B" w:rsidRPr="001C596B" w:rsidRDefault="001C596B" w:rsidP="001C596B">
      <w:pPr>
        <w:suppressAutoHyphens/>
        <w:spacing w:after="0" w:line="360" w:lineRule="auto"/>
        <w:rPr>
          <w:rFonts w:ascii="Arial Narrow" w:eastAsia="Times New Roman" w:hAnsi="Arial Narrow" w:cs="Times New Roman"/>
          <w:sz w:val="20"/>
          <w:szCs w:val="20"/>
          <w:lang w:eastAsia="ar-SA"/>
        </w:rPr>
      </w:pPr>
    </w:p>
    <w:p w:rsidR="001C596B" w:rsidRPr="001C596B" w:rsidRDefault="001C596B" w:rsidP="001C596B">
      <w:pPr>
        <w:suppressAutoHyphens/>
        <w:spacing w:after="0" w:line="360" w:lineRule="auto"/>
        <w:rPr>
          <w:rFonts w:ascii="Arial Narrow" w:eastAsia="Times New Roman" w:hAnsi="Arial Narrow" w:cs="Times New Roman"/>
          <w:sz w:val="20"/>
          <w:szCs w:val="20"/>
          <w:lang w:eastAsia="ar-SA"/>
        </w:rPr>
      </w:pPr>
      <w:r w:rsidRPr="001C596B">
        <w:rPr>
          <w:rFonts w:ascii="Arial Narrow" w:eastAsia="Times New Roman" w:hAnsi="Arial Narrow" w:cs="Times New Roman"/>
          <w:sz w:val="20"/>
          <w:szCs w:val="20"/>
          <w:lang w:eastAsia="ar-SA"/>
        </w:rPr>
        <w:t>CONTACT LOG:</w:t>
      </w:r>
    </w:p>
    <w:p w:rsidR="001C596B" w:rsidRPr="001C596B" w:rsidRDefault="001C596B" w:rsidP="001C596B">
      <w:pPr>
        <w:suppressAutoHyphens/>
        <w:spacing w:after="0" w:line="360" w:lineRule="auto"/>
        <w:rPr>
          <w:rFonts w:ascii="Arial Narrow" w:eastAsia="Times New Roman" w:hAnsi="Arial Narrow" w:cs="Times New Roman"/>
          <w:sz w:val="20"/>
          <w:szCs w:val="20"/>
          <w:lang w:eastAsia="ar-SA"/>
        </w:rPr>
      </w:pPr>
      <w:r w:rsidRPr="001C596B">
        <w:rPr>
          <w:rFonts w:ascii="Arial Narrow" w:eastAsia="Times New Roman" w:hAnsi="Arial Narrow" w:cs="Times New Roman"/>
          <w:b/>
          <w:sz w:val="20"/>
          <w:szCs w:val="20"/>
          <w:u w:val="single"/>
          <w:lang w:eastAsia="ar-SA"/>
        </w:rPr>
        <w:t>Date</w:t>
      </w:r>
      <w:r w:rsidRPr="001C596B">
        <w:rPr>
          <w:rFonts w:ascii="Arial Narrow" w:eastAsia="Times New Roman" w:hAnsi="Arial Narrow" w:cs="Times New Roman"/>
          <w:sz w:val="20"/>
          <w:szCs w:val="20"/>
          <w:lang w:eastAsia="ar-SA"/>
        </w:rPr>
        <w:tab/>
        <w:t xml:space="preserve">         </w:t>
      </w:r>
      <w:r w:rsidRPr="001C596B">
        <w:rPr>
          <w:rFonts w:ascii="Arial Narrow" w:eastAsia="Times New Roman" w:hAnsi="Arial Narrow" w:cs="Times New Roman"/>
          <w:b/>
          <w:sz w:val="20"/>
          <w:szCs w:val="20"/>
          <w:u w:val="single"/>
          <w:lang w:eastAsia="ar-SA"/>
        </w:rPr>
        <w:t>Type</w:t>
      </w:r>
      <w:r w:rsidRPr="001C596B">
        <w:rPr>
          <w:rFonts w:ascii="Arial Narrow" w:eastAsia="Times New Roman" w:hAnsi="Arial Narrow" w:cs="Times New Roman"/>
          <w:b/>
          <w:sz w:val="20"/>
          <w:szCs w:val="20"/>
          <w:lang w:eastAsia="ar-SA"/>
        </w:rPr>
        <w:tab/>
      </w:r>
      <w:r w:rsidRPr="001C596B">
        <w:rPr>
          <w:rFonts w:ascii="Arial Narrow" w:eastAsia="Times New Roman" w:hAnsi="Arial Narrow" w:cs="Times New Roman"/>
          <w:sz w:val="20"/>
          <w:szCs w:val="20"/>
          <w:lang w:eastAsia="ar-SA"/>
        </w:rPr>
        <w:t xml:space="preserve">         </w:t>
      </w:r>
      <w:r w:rsidRPr="001C596B">
        <w:rPr>
          <w:rFonts w:ascii="Arial Narrow" w:eastAsia="Times New Roman" w:hAnsi="Arial Narrow" w:cs="Times New Roman"/>
          <w:b/>
          <w:sz w:val="20"/>
          <w:szCs w:val="20"/>
          <w:u w:val="single"/>
          <w:lang w:eastAsia="ar-SA"/>
        </w:rPr>
        <w:t>Person</w:t>
      </w:r>
      <w:r w:rsidRPr="001C596B">
        <w:rPr>
          <w:rFonts w:ascii="Arial Narrow" w:eastAsia="Times New Roman" w:hAnsi="Arial Narrow" w:cs="Times New Roman"/>
          <w:sz w:val="20"/>
          <w:szCs w:val="20"/>
          <w:lang w:eastAsia="ar-SA"/>
        </w:rPr>
        <w:tab/>
      </w:r>
      <w:r w:rsidRPr="001C596B">
        <w:rPr>
          <w:rFonts w:ascii="Arial Narrow" w:eastAsia="Times New Roman" w:hAnsi="Arial Narrow" w:cs="Times New Roman"/>
          <w:sz w:val="20"/>
          <w:szCs w:val="20"/>
          <w:lang w:eastAsia="ar-SA"/>
        </w:rPr>
        <w:tab/>
      </w:r>
      <w:r w:rsidRPr="001C596B">
        <w:rPr>
          <w:rFonts w:ascii="Arial Narrow" w:eastAsia="Times New Roman" w:hAnsi="Arial Narrow" w:cs="Times New Roman"/>
          <w:b/>
          <w:sz w:val="20"/>
          <w:szCs w:val="20"/>
          <w:u w:val="single"/>
          <w:lang w:eastAsia="ar-SA"/>
        </w:rPr>
        <w:t>Comments</w:t>
      </w:r>
    </w:p>
    <w:p w:rsidR="001C596B" w:rsidRPr="001C596B" w:rsidRDefault="001C596B" w:rsidP="001C596B">
      <w:pPr>
        <w:suppressAutoHyphens/>
        <w:spacing w:after="0" w:line="360" w:lineRule="auto"/>
        <w:rPr>
          <w:rFonts w:ascii="Arial Narrow" w:eastAsia="Times New Roman" w:hAnsi="Arial Narrow" w:cs="Times New Roman"/>
          <w:b/>
          <w:sz w:val="20"/>
          <w:szCs w:val="20"/>
          <w:lang w:eastAsia="ar-SA"/>
        </w:rPr>
      </w:pPr>
      <w:r w:rsidRPr="001C596B">
        <w:rPr>
          <w:rFonts w:ascii="Arial Narrow" w:eastAsia="Times New Roman" w:hAnsi="Arial Narrow" w:cs="Times New Roman"/>
          <w:b/>
          <w:sz w:val="20"/>
          <w:szCs w:val="20"/>
          <w:lang w:eastAsia="ar-SA"/>
        </w:rPr>
        <w:t>_______</w:t>
      </w:r>
      <w:r w:rsidRPr="001C596B">
        <w:rPr>
          <w:rFonts w:ascii="Arial Narrow" w:eastAsia="Times New Roman" w:hAnsi="Arial Narrow" w:cs="Times New Roman"/>
          <w:b/>
          <w:i/>
          <w:sz w:val="18"/>
          <w:szCs w:val="18"/>
          <w:lang w:eastAsia="ar-SA"/>
        </w:rPr>
        <w:t xml:space="preserve">        _____________       </w:t>
      </w:r>
      <w:r w:rsidRPr="001C596B">
        <w:rPr>
          <w:rFonts w:ascii="Arial Narrow" w:eastAsia="Times New Roman" w:hAnsi="Arial Narrow" w:cs="Times New Roman"/>
          <w:b/>
          <w:sz w:val="20"/>
          <w:szCs w:val="20"/>
          <w:lang w:eastAsia="ar-SA"/>
        </w:rPr>
        <w:t>___________</w:t>
      </w:r>
      <w:r w:rsidRPr="001C596B">
        <w:rPr>
          <w:rFonts w:ascii="Arial Narrow" w:eastAsia="Times New Roman" w:hAnsi="Arial Narrow" w:cs="Times New Roman"/>
          <w:b/>
          <w:sz w:val="20"/>
          <w:szCs w:val="20"/>
          <w:lang w:eastAsia="ar-SA"/>
        </w:rPr>
        <w:tab/>
        <w:t>___________________________________________________</w:t>
      </w:r>
    </w:p>
    <w:p w:rsidR="001C596B" w:rsidRPr="001C596B" w:rsidRDefault="001C596B" w:rsidP="001C596B">
      <w:pPr>
        <w:suppressAutoHyphens/>
        <w:spacing w:after="0" w:line="360" w:lineRule="auto"/>
        <w:rPr>
          <w:rFonts w:ascii="Arial Narrow" w:eastAsia="Times New Roman" w:hAnsi="Arial Narrow" w:cs="Times New Roman"/>
          <w:b/>
          <w:sz w:val="20"/>
          <w:szCs w:val="20"/>
          <w:lang w:eastAsia="ar-SA"/>
        </w:rPr>
      </w:pPr>
      <w:r w:rsidRPr="001C596B">
        <w:rPr>
          <w:rFonts w:ascii="Arial Narrow" w:eastAsia="Times New Roman" w:hAnsi="Arial Narrow" w:cs="Times New Roman"/>
          <w:b/>
          <w:sz w:val="20"/>
          <w:szCs w:val="20"/>
          <w:lang w:eastAsia="ar-SA"/>
        </w:rPr>
        <w:t>_______</w:t>
      </w:r>
      <w:r w:rsidRPr="001C596B">
        <w:rPr>
          <w:rFonts w:ascii="Arial Narrow" w:eastAsia="Times New Roman" w:hAnsi="Arial Narrow" w:cs="Times New Roman"/>
          <w:b/>
          <w:i/>
          <w:sz w:val="18"/>
          <w:szCs w:val="18"/>
          <w:lang w:eastAsia="ar-SA"/>
        </w:rPr>
        <w:t xml:space="preserve">        _____________       </w:t>
      </w:r>
      <w:r w:rsidRPr="001C596B">
        <w:rPr>
          <w:rFonts w:ascii="Arial Narrow" w:eastAsia="Times New Roman" w:hAnsi="Arial Narrow" w:cs="Times New Roman"/>
          <w:b/>
          <w:sz w:val="20"/>
          <w:szCs w:val="20"/>
          <w:lang w:eastAsia="ar-SA"/>
        </w:rPr>
        <w:t>___________</w:t>
      </w:r>
      <w:r w:rsidRPr="001C596B">
        <w:rPr>
          <w:rFonts w:ascii="Arial Narrow" w:eastAsia="Times New Roman" w:hAnsi="Arial Narrow" w:cs="Times New Roman"/>
          <w:b/>
          <w:sz w:val="20"/>
          <w:szCs w:val="20"/>
          <w:lang w:eastAsia="ar-SA"/>
        </w:rPr>
        <w:tab/>
        <w:t>___________________________________________________</w:t>
      </w:r>
    </w:p>
    <w:p w:rsidR="001C596B" w:rsidRPr="001C596B" w:rsidRDefault="001C596B" w:rsidP="001C596B">
      <w:pPr>
        <w:suppressAutoHyphens/>
        <w:spacing w:after="0" w:line="360" w:lineRule="auto"/>
        <w:rPr>
          <w:rFonts w:ascii="Arial Narrow" w:eastAsia="Times New Roman" w:hAnsi="Arial Narrow" w:cs="Times New Roman"/>
          <w:b/>
          <w:sz w:val="20"/>
          <w:szCs w:val="20"/>
          <w:lang w:eastAsia="ar-SA"/>
        </w:rPr>
      </w:pPr>
      <w:r w:rsidRPr="001C596B">
        <w:rPr>
          <w:rFonts w:ascii="Arial Narrow" w:eastAsia="Times New Roman" w:hAnsi="Arial Narrow" w:cs="Times New Roman"/>
          <w:b/>
          <w:sz w:val="20"/>
          <w:szCs w:val="20"/>
          <w:lang w:eastAsia="ar-SA"/>
        </w:rPr>
        <w:t>_______</w:t>
      </w:r>
      <w:r w:rsidRPr="001C596B">
        <w:rPr>
          <w:rFonts w:ascii="Arial Narrow" w:eastAsia="Times New Roman" w:hAnsi="Arial Narrow" w:cs="Times New Roman"/>
          <w:b/>
          <w:i/>
          <w:sz w:val="18"/>
          <w:szCs w:val="18"/>
          <w:lang w:eastAsia="ar-SA"/>
        </w:rPr>
        <w:t xml:space="preserve">        _____________       </w:t>
      </w:r>
      <w:r w:rsidRPr="001C596B">
        <w:rPr>
          <w:rFonts w:ascii="Arial Narrow" w:eastAsia="Times New Roman" w:hAnsi="Arial Narrow" w:cs="Times New Roman"/>
          <w:b/>
          <w:sz w:val="20"/>
          <w:szCs w:val="20"/>
          <w:lang w:eastAsia="ar-SA"/>
        </w:rPr>
        <w:t>___________</w:t>
      </w:r>
      <w:r w:rsidRPr="001C596B">
        <w:rPr>
          <w:rFonts w:ascii="Arial Narrow" w:eastAsia="Times New Roman" w:hAnsi="Arial Narrow" w:cs="Times New Roman"/>
          <w:b/>
          <w:sz w:val="20"/>
          <w:szCs w:val="20"/>
          <w:lang w:eastAsia="ar-SA"/>
        </w:rPr>
        <w:tab/>
        <w:t>___________________________________________________</w:t>
      </w:r>
    </w:p>
    <w:p w:rsidR="001C596B" w:rsidRPr="001C596B" w:rsidRDefault="001C596B" w:rsidP="001C596B">
      <w:pPr>
        <w:suppressAutoHyphens/>
        <w:spacing w:after="0" w:line="360" w:lineRule="auto"/>
        <w:rPr>
          <w:rFonts w:ascii="Arial Narrow" w:eastAsia="Times New Roman" w:hAnsi="Arial Narrow" w:cs="Times New Roman"/>
          <w:b/>
          <w:sz w:val="20"/>
          <w:szCs w:val="20"/>
          <w:lang w:eastAsia="ar-SA"/>
        </w:rPr>
      </w:pPr>
      <w:r w:rsidRPr="001C596B">
        <w:rPr>
          <w:rFonts w:ascii="Arial Narrow" w:eastAsia="Times New Roman" w:hAnsi="Arial Narrow" w:cs="Times New Roman"/>
          <w:b/>
          <w:sz w:val="20"/>
          <w:szCs w:val="20"/>
          <w:lang w:eastAsia="ar-SA"/>
        </w:rPr>
        <w:t>_______</w:t>
      </w:r>
      <w:r w:rsidRPr="001C596B">
        <w:rPr>
          <w:rFonts w:ascii="Arial Narrow" w:eastAsia="Times New Roman" w:hAnsi="Arial Narrow" w:cs="Times New Roman"/>
          <w:b/>
          <w:i/>
          <w:sz w:val="18"/>
          <w:szCs w:val="18"/>
          <w:lang w:eastAsia="ar-SA"/>
        </w:rPr>
        <w:t xml:space="preserve">        _____________       </w:t>
      </w:r>
      <w:r w:rsidRPr="001C596B">
        <w:rPr>
          <w:rFonts w:ascii="Arial Narrow" w:eastAsia="Times New Roman" w:hAnsi="Arial Narrow" w:cs="Times New Roman"/>
          <w:b/>
          <w:sz w:val="20"/>
          <w:szCs w:val="20"/>
          <w:lang w:eastAsia="ar-SA"/>
        </w:rPr>
        <w:t>___________</w:t>
      </w:r>
      <w:r w:rsidRPr="001C596B">
        <w:rPr>
          <w:rFonts w:ascii="Arial Narrow" w:eastAsia="Times New Roman" w:hAnsi="Arial Narrow" w:cs="Times New Roman"/>
          <w:b/>
          <w:sz w:val="20"/>
          <w:szCs w:val="20"/>
          <w:lang w:eastAsia="ar-SA"/>
        </w:rPr>
        <w:tab/>
        <w:t>___________________________________________________</w:t>
      </w:r>
    </w:p>
    <w:p w:rsidR="001C596B" w:rsidRPr="001C596B" w:rsidRDefault="001C596B" w:rsidP="001C596B">
      <w:pPr>
        <w:suppressAutoHyphens/>
        <w:spacing w:after="0" w:line="360" w:lineRule="auto"/>
        <w:rPr>
          <w:rFonts w:ascii="Arial Narrow" w:eastAsia="Times New Roman" w:hAnsi="Arial Narrow" w:cs="Times New Roman"/>
          <w:b/>
          <w:sz w:val="20"/>
          <w:szCs w:val="20"/>
          <w:lang w:eastAsia="ar-SA"/>
        </w:rPr>
      </w:pPr>
      <w:r w:rsidRPr="001C596B">
        <w:rPr>
          <w:rFonts w:ascii="Arial Narrow" w:eastAsia="Times New Roman" w:hAnsi="Arial Narrow" w:cs="Times New Roman"/>
          <w:b/>
          <w:sz w:val="20"/>
          <w:szCs w:val="20"/>
          <w:lang w:eastAsia="ar-SA"/>
        </w:rPr>
        <w:t>_______</w:t>
      </w:r>
      <w:r w:rsidRPr="001C596B">
        <w:rPr>
          <w:rFonts w:ascii="Arial Narrow" w:eastAsia="Times New Roman" w:hAnsi="Arial Narrow" w:cs="Times New Roman"/>
          <w:b/>
          <w:i/>
          <w:sz w:val="18"/>
          <w:szCs w:val="18"/>
          <w:lang w:eastAsia="ar-SA"/>
        </w:rPr>
        <w:t xml:space="preserve">        _____________       </w:t>
      </w:r>
      <w:r w:rsidRPr="001C596B">
        <w:rPr>
          <w:rFonts w:ascii="Arial Narrow" w:eastAsia="Times New Roman" w:hAnsi="Arial Narrow" w:cs="Times New Roman"/>
          <w:b/>
          <w:sz w:val="20"/>
          <w:szCs w:val="20"/>
          <w:lang w:eastAsia="ar-SA"/>
        </w:rPr>
        <w:t>___________</w:t>
      </w:r>
      <w:r w:rsidRPr="001C596B">
        <w:rPr>
          <w:rFonts w:ascii="Arial Narrow" w:eastAsia="Times New Roman" w:hAnsi="Arial Narrow" w:cs="Times New Roman"/>
          <w:b/>
          <w:sz w:val="20"/>
          <w:szCs w:val="20"/>
          <w:lang w:eastAsia="ar-SA"/>
        </w:rPr>
        <w:tab/>
        <w:t>___________________________________________________</w:t>
      </w:r>
    </w:p>
    <w:p w:rsidR="001C596B" w:rsidRPr="001C596B" w:rsidRDefault="001C596B" w:rsidP="001C596B">
      <w:pPr>
        <w:suppressAutoHyphens/>
        <w:spacing w:after="0" w:line="240" w:lineRule="auto"/>
        <w:rPr>
          <w:rFonts w:ascii="Arial Narrow" w:eastAsia="Times New Roman" w:hAnsi="Arial Narrow" w:cs="Tahoma"/>
          <w:b/>
          <w:sz w:val="20"/>
          <w:szCs w:val="20"/>
          <w:lang w:eastAsia="ar-SA"/>
        </w:rPr>
      </w:pPr>
    </w:p>
    <w:p w:rsidR="001C596B" w:rsidRPr="001C596B" w:rsidRDefault="001C596B" w:rsidP="001C596B">
      <w:pPr>
        <w:suppressAutoHyphens/>
        <w:spacing w:after="0" w:line="240" w:lineRule="auto"/>
        <w:rPr>
          <w:rFonts w:ascii="Arial Narrow" w:eastAsia="Times New Roman" w:hAnsi="Arial Narrow" w:cs="Tahoma"/>
          <w:b/>
          <w:sz w:val="20"/>
          <w:szCs w:val="20"/>
          <w:lang w:eastAsia="ar-SA"/>
        </w:rPr>
      </w:pPr>
    </w:p>
    <w:p w:rsidR="007A0843" w:rsidRPr="00736B32" w:rsidRDefault="002D00A3" w:rsidP="002D00A3">
      <w:pPr>
        <w:pStyle w:val="ListParagraph"/>
        <w:rPr>
          <w:rFonts w:eastAsia="Times New Roman" w:cstheme="minorHAnsi"/>
          <w:b/>
          <w:sz w:val="24"/>
          <w:szCs w:val="24"/>
        </w:rPr>
      </w:pPr>
      <w:r>
        <w:rPr>
          <w:rFonts w:ascii="Arial Narrow" w:eastAsia="Times New Roman" w:hAnsi="Arial Narrow" w:cs="Arial"/>
          <w:b/>
          <w:sz w:val="28"/>
          <w:szCs w:val="28"/>
          <w:lang w:eastAsia="ar-SA"/>
        </w:rPr>
        <w:tab/>
      </w:r>
      <w:r>
        <w:rPr>
          <w:rFonts w:ascii="Arial Narrow" w:eastAsia="Times New Roman" w:hAnsi="Arial Narrow" w:cs="Arial"/>
          <w:b/>
          <w:sz w:val="28"/>
          <w:szCs w:val="28"/>
          <w:lang w:eastAsia="ar-SA"/>
        </w:rPr>
        <w:tab/>
      </w:r>
      <w:r>
        <w:rPr>
          <w:rFonts w:ascii="Arial Narrow" w:eastAsia="Times New Roman" w:hAnsi="Arial Narrow" w:cs="Arial"/>
          <w:b/>
          <w:sz w:val="28"/>
          <w:szCs w:val="28"/>
          <w:lang w:eastAsia="ar-SA"/>
        </w:rPr>
        <w:tab/>
      </w:r>
      <w:r>
        <w:rPr>
          <w:rFonts w:ascii="Arial Narrow" w:eastAsia="Times New Roman" w:hAnsi="Arial Narrow" w:cs="Arial"/>
          <w:b/>
          <w:sz w:val="28"/>
          <w:szCs w:val="28"/>
          <w:lang w:eastAsia="ar-SA"/>
        </w:rPr>
        <w:tab/>
      </w:r>
      <w:r>
        <w:rPr>
          <w:rFonts w:ascii="Arial Narrow" w:eastAsia="Times New Roman" w:hAnsi="Arial Narrow" w:cs="Arial"/>
          <w:b/>
          <w:sz w:val="28"/>
          <w:szCs w:val="28"/>
          <w:lang w:eastAsia="ar-SA"/>
        </w:rPr>
        <w:tab/>
      </w:r>
    </w:p>
    <w:sectPr w:rsidR="007A0843" w:rsidRPr="00736B32" w:rsidSect="002D00A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ritannic Bold">
    <w:altName w:val="Franklin Gothic Heavy"/>
    <w:panose1 w:val="020B0903060703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2200F1"/>
    <w:multiLevelType w:val="hybridMultilevel"/>
    <w:tmpl w:val="FD903B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DF63D7"/>
    <w:multiLevelType w:val="hybridMultilevel"/>
    <w:tmpl w:val="42C28B8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5FB3C95"/>
    <w:multiLevelType w:val="hybridMultilevel"/>
    <w:tmpl w:val="36525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2E7FB1"/>
    <w:multiLevelType w:val="hybridMultilevel"/>
    <w:tmpl w:val="E8D82A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357846"/>
    <w:multiLevelType w:val="hybridMultilevel"/>
    <w:tmpl w:val="E7763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4FD"/>
    <w:rsid w:val="000374FE"/>
    <w:rsid w:val="00062A71"/>
    <w:rsid w:val="000A07CD"/>
    <w:rsid w:val="000B6463"/>
    <w:rsid w:val="000B70A0"/>
    <w:rsid w:val="00152490"/>
    <w:rsid w:val="001C596B"/>
    <w:rsid w:val="0021700E"/>
    <w:rsid w:val="002643EF"/>
    <w:rsid w:val="0028647F"/>
    <w:rsid w:val="002B605B"/>
    <w:rsid w:val="002D00A3"/>
    <w:rsid w:val="00370A69"/>
    <w:rsid w:val="003874C6"/>
    <w:rsid w:val="003A1DE8"/>
    <w:rsid w:val="003A3D5F"/>
    <w:rsid w:val="003C13B3"/>
    <w:rsid w:val="0048709D"/>
    <w:rsid w:val="004D1BB1"/>
    <w:rsid w:val="005502C6"/>
    <w:rsid w:val="005908DB"/>
    <w:rsid w:val="005B62A5"/>
    <w:rsid w:val="006D5D47"/>
    <w:rsid w:val="006E0636"/>
    <w:rsid w:val="007142F5"/>
    <w:rsid w:val="00736B32"/>
    <w:rsid w:val="007735E4"/>
    <w:rsid w:val="007A0843"/>
    <w:rsid w:val="007A64FD"/>
    <w:rsid w:val="007F12F2"/>
    <w:rsid w:val="00903A31"/>
    <w:rsid w:val="009761D5"/>
    <w:rsid w:val="0098522E"/>
    <w:rsid w:val="00992CF1"/>
    <w:rsid w:val="00997666"/>
    <w:rsid w:val="00A10327"/>
    <w:rsid w:val="00A24AC1"/>
    <w:rsid w:val="00AB6A97"/>
    <w:rsid w:val="00AE301D"/>
    <w:rsid w:val="00B25D54"/>
    <w:rsid w:val="00B72127"/>
    <w:rsid w:val="00B92B80"/>
    <w:rsid w:val="00C07496"/>
    <w:rsid w:val="00C6105F"/>
    <w:rsid w:val="00C94EEF"/>
    <w:rsid w:val="00CC1577"/>
    <w:rsid w:val="00D01387"/>
    <w:rsid w:val="00D5027B"/>
    <w:rsid w:val="00DB6C2C"/>
    <w:rsid w:val="00E35B79"/>
    <w:rsid w:val="00EB3FAF"/>
    <w:rsid w:val="00EC1881"/>
    <w:rsid w:val="00EF1A34"/>
    <w:rsid w:val="00EF2B9A"/>
    <w:rsid w:val="00F813AF"/>
    <w:rsid w:val="00FF5B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2A6C9"/>
  <w15:docId w15:val="{ED81C9B2-A740-473A-B8E4-B822A902D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64FD"/>
  </w:style>
  <w:style w:type="paragraph" w:styleId="Heading1">
    <w:name w:val="heading 1"/>
    <w:basedOn w:val="Normal"/>
    <w:next w:val="Normal"/>
    <w:link w:val="Heading1Char"/>
    <w:uiPriority w:val="9"/>
    <w:qFormat/>
    <w:rsid w:val="001C596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64FD"/>
    <w:pPr>
      <w:ind w:left="720"/>
      <w:contextualSpacing/>
    </w:pPr>
  </w:style>
  <w:style w:type="paragraph" w:styleId="BalloonText">
    <w:name w:val="Balloon Text"/>
    <w:basedOn w:val="Normal"/>
    <w:link w:val="BalloonTextChar"/>
    <w:uiPriority w:val="99"/>
    <w:semiHidden/>
    <w:unhideWhenUsed/>
    <w:rsid w:val="007A64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64FD"/>
    <w:rPr>
      <w:rFonts w:ascii="Tahoma" w:hAnsi="Tahoma" w:cs="Tahoma"/>
      <w:sz w:val="16"/>
      <w:szCs w:val="16"/>
    </w:rPr>
  </w:style>
  <w:style w:type="paragraph" w:customStyle="1" w:styleId="teal">
    <w:name w:val="teal"/>
    <w:basedOn w:val="Normal"/>
    <w:rsid w:val="00B25D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4">
    <w:name w:val="t4"/>
    <w:basedOn w:val="DefaultParagraphFont"/>
    <w:rsid w:val="00B25D54"/>
  </w:style>
  <w:style w:type="character" w:styleId="Hyperlink">
    <w:name w:val="Hyperlink"/>
    <w:basedOn w:val="DefaultParagraphFont"/>
    <w:uiPriority w:val="99"/>
    <w:unhideWhenUsed/>
    <w:rsid w:val="00B25D54"/>
    <w:rPr>
      <w:color w:val="0000FF"/>
      <w:u w:val="single"/>
    </w:rPr>
  </w:style>
  <w:style w:type="character" w:customStyle="1" w:styleId="Heading1Char">
    <w:name w:val="Heading 1 Char"/>
    <w:basedOn w:val="DefaultParagraphFont"/>
    <w:link w:val="Heading1"/>
    <w:uiPriority w:val="9"/>
    <w:rsid w:val="001C596B"/>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hs603@mail.remin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rsbrookemccormick.weebly.com" TargetMode="External"/><Relationship Id="rId5" Type="http://schemas.openxmlformats.org/officeDocument/2006/relationships/hyperlink" Target="mailto:bmccormick@aguafria.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1134</Words>
  <Characters>6470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PUSD</Company>
  <LinksUpToDate>false</LinksUpToDate>
  <CharactersWithSpaces>7589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Brooke McCormick</dc:creator>
  <cp:lastModifiedBy>Brooke McCormick</cp:lastModifiedBy>
  <cp:revision>2</cp:revision>
  <cp:lastPrinted>2015-07-29T22:30:00Z</cp:lastPrinted>
  <dcterms:created xsi:type="dcterms:W3CDTF">2017-08-02T20:25:00Z</dcterms:created>
  <dcterms:modified xsi:type="dcterms:W3CDTF">2017-08-02T20:25:00Z</dcterms:modified>
</cp:coreProperties>
</file>